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6D78E" w14:textId="50CDC1B8" w:rsidR="006C020D" w:rsidRPr="00E163A1" w:rsidRDefault="006C020D" w:rsidP="006576EB">
      <w:pPr>
        <w:spacing w:after="0"/>
        <w:rPr>
          <w:rFonts w:ascii="Arial" w:hAnsi="Arial" w:cs="Arial"/>
          <w:b/>
          <w:szCs w:val="24"/>
          <w:lang w:val="de-DE"/>
        </w:rPr>
      </w:pPr>
      <w:r w:rsidRPr="00E163A1">
        <w:rPr>
          <w:rFonts w:ascii="Arial" w:hAnsi="Arial" w:cs="Arial"/>
          <w:b/>
          <w:szCs w:val="24"/>
          <w:lang w:val="de-DE"/>
        </w:rPr>
        <w:t>Alpengarten Schynige Platte</w:t>
      </w:r>
    </w:p>
    <w:p w14:paraId="754FDA54" w14:textId="77777777" w:rsidR="00B25DA3" w:rsidRPr="00E163A1" w:rsidRDefault="00B25DA3" w:rsidP="006576EB">
      <w:pPr>
        <w:spacing w:after="0"/>
        <w:rPr>
          <w:rFonts w:ascii="Arial" w:hAnsi="Arial" w:cs="Arial"/>
          <w:b/>
          <w:bCs/>
          <w:sz w:val="28"/>
          <w:szCs w:val="24"/>
          <w:lang w:val="de-DE"/>
        </w:rPr>
      </w:pPr>
      <w:r w:rsidRPr="00E163A1">
        <w:rPr>
          <w:rFonts w:ascii="Arial" w:hAnsi="Arial" w:cs="Arial"/>
          <w:b/>
          <w:bCs/>
          <w:sz w:val="28"/>
          <w:szCs w:val="24"/>
          <w:lang w:val="de-DE"/>
        </w:rPr>
        <w:t>Blaue Blumen stehen für Berge und Vielfalt</w:t>
      </w:r>
    </w:p>
    <w:p w14:paraId="5F9B8787" w14:textId="77777777" w:rsidR="006576EB" w:rsidRPr="00E163A1" w:rsidRDefault="006576EB" w:rsidP="006576EB">
      <w:pPr>
        <w:spacing w:after="0"/>
        <w:rPr>
          <w:rFonts w:ascii="Arial" w:hAnsi="Arial" w:cs="Arial"/>
          <w:b/>
          <w:bCs/>
          <w:szCs w:val="24"/>
          <w:lang w:val="de-DE"/>
        </w:rPr>
      </w:pPr>
    </w:p>
    <w:p w14:paraId="1377B983" w14:textId="77777777" w:rsidR="00B25DA3" w:rsidRPr="00E163A1" w:rsidRDefault="00B25DA3" w:rsidP="006576EB">
      <w:pPr>
        <w:spacing w:after="0"/>
        <w:rPr>
          <w:rFonts w:ascii="Arial" w:hAnsi="Arial" w:cs="Arial"/>
          <w:b/>
          <w:bCs/>
          <w:szCs w:val="24"/>
          <w:lang w:val="de-DE"/>
        </w:rPr>
      </w:pPr>
      <w:r w:rsidRPr="00E163A1">
        <w:rPr>
          <w:rFonts w:ascii="Arial" w:hAnsi="Arial" w:cs="Arial"/>
          <w:b/>
          <w:bCs/>
          <w:szCs w:val="24"/>
          <w:lang w:val="de-DE"/>
        </w:rPr>
        <w:t>Bienen lieben blaue Blüten. Trotzdem ist die Farbe Blau in Pflanzengesellschaften erstaunlich selten. Wer blaue Blumen sucht, findet sie am ehesten in vielfältigen Wiesen – und in den Bergen.</w:t>
      </w:r>
    </w:p>
    <w:p w14:paraId="6CAB24C0" w14:textId="77777777" w:rsidR="006576EB" w:rsidRPr="00E163A1" w:rsidRDefault="006576EB" w:rsidP="006576EB">
      <w:pPr>
        <w:spacing w:after="0"/>
        <w:rPr>
          <w:rFonts w:ascii="Arial" w:hAnsi="Arial" w:cs="Arial"/>
          <w:szCs w:val="24"/>
          <w:lang w:val="de-DE"/>
        </w:rPr>
      </w:pPr>
    </w:p>
    <w:p w14:paraId="4F3E6363" w14:textId="450CB701" w:rsidR="006C020D" w:rsidRPr="00E163A1" w:rsidRDefault="006C020D" w:rsidP="006576EB">
      <w:pPr>
        <w:spacing w:after="0"/>
        <w:rPr>
          <w:rFonts w:ascii="Arial" w:hAnsi="Arial" w:cs="Arial"/>
          <w:szCs w:val="24"/>
          <w:lang w:val="de-DE"/>
        </w:rPr>
      </w:pPr>
      <w:r w:rsidRPr="00E163A1">
        <w:rPr>
          <w:rFonts w:ascii="Arial" w:hAnsi="Arial" w:cs="Arial"/>
          <w:szCs w:val="24"/>
          <w:lang w:val="de-DE"/>
        </w:rPr>
        <w:t xml:space="preserve">Der Spätsommer ist im </w:t>
      </w:r>
      <w:r w:rsidR="006576EB" w:rsidRPr="00E163A1">
        <w:rPr>
          <w:rFonts w:ascii="Arial" w:hAnsi="Arial" w:cs="Arial"/>
          <w:szCs w:val="24"/>
          <w:lang w:val="de-DE"/>
        </w:rPr>
        <w:t xml:space="preserve">Botanischen </w:t>
      </w:r>
      <w:r w:rsidRPr="00E163A1">
        <w:rPr>
          <w:rFonts w:ascii="Arial" w:hAnsi="Arial" w:cs="Arial"/>
          <w:szCs w:val="24"/>
          <w:lang w:val="de-DE"/>
        </w:rPr>
        <w:t>Alpengarten Schynige Platte die Zeit der Hochstauden. Fingerhut</w:t>
      </w:r>
      <w:r w:rsidR="007E0B58" w:rsidRPr="00E163A1">
        <w:rPr>
          <w:rFonts w:ascii="Arial" w:hAnsi="Arial" w:cs="Arial"/>
          <w:szCs w:val="24"/>
          <w:lang w:val="de-DE"/>
        </w:rPr>
        <w:t xml:space="preserve">, </w:t>
      </w:r>
      <w:r w:rsidRPr="00E163A1">
        <w:rPr>
          <w:rFonts w:ascii="Arial" w:hAnsi="Arial" w:cs="Arial"/>
          <w:szCs w:val="24"/>
          <w:lang w:val="de-DE"/>
        </w:rPr>
        <w:t xml:space="preserve">Weidenröschen </w:t>
      </w:r>
      <w:r w:rsidR="007E0B58" w:rsidRPr="00E163A1">
        <w:rPr>
          <w:rFonts w:ascii="Arial" w:hAnsi="Arial" w:cs="Arial"/>
          <w:szCs w:val="24"/>
          <w:lang w:val="de-DE"/>
        </w:rPr>
        <w:t xml:space="preserve">und Eisenhut, die nährstoffreiche Stellen </w:t>
      </w:r>
      <w:r w:rsidR="005133F1" w:rsidRPr="00E163A1">
        <w:rPr>
          <w:rFonts w:ascii="Arial" w:hAnsi="Arial" w:cs="Arial"/>
          <w:szCs w:val="24"/>
          <w:lang w:val="de-DE"/>
        </w:rPr>
        <w:t xml:space="preserve">an </w:t>
      </w:r>
      <w:r w:rsidR="007E0B58" w:rsidRPr="00E163A1">
        <w:rPr>
          <w:rFonts w:ascii="Arial" w:hAnsi="Arial" w:cs="Arial"/>
          <w:szCs w:val="24"/>
          <w:lang w:val="de-DE"/>
        </w:rPr>
        <w:t>Ber</w:t>
      </w:r>
      <w:r w:rsidR="005133F1" w:rsidRPr="00E163A1">
        <w:rPr>
          <w:rFonts w:ascii="Arial" w:hAnsi="Arial" w:cs="Arial"/>
          <w:szCs w:val="24"/>
          <w:lang w:val="de-DE"/>
        </w:rPr>
        <w:t>gwaldrändern</w:t>
      </w:r>
      <w:r w:rsidR="007E0B58" w:rsidRPr="00E163A1">
        <w:rPr>
          <w:rFonts w:ascii="Arial" w:hAnsi="Arial" w:cs="Arial"/>
          <w:szCs w:val="24"/>
          <w:lang w:val="de-DE"/>
        </w:rPr>
        <w:t xml:space="preserve">, auf Alpweiden oder in Lawinenzügen mögen und in den ersten Sommerwochen kräftig gewachsen sind, </w:t>
      </w:r>
      <w:r w:rsidRPr="00E163A1">
        <w:rPr>
          <w:rFonts w:ascii="Arial" w:hAnsi="Arial" w:cs="Arial"/>
          <w:szCs w:val="24"/>
          <w:lang w:val="de-DE"/>
        </w:rPr>
        <w:t>entfalten ihre bunte Blütenpracht.</w:t>
      </w:r>
      <w:r w:rsidR="007E0B58" w:rsidRPr="00E163A1">
        <w:rPr>
          <w:rFonts w:ascii="Arial" w:hAnsi="Arial" w:cs="Arial"/>
          <w:szCs w:val="24"/>
          <w:lang w:val="de-DE"/>
        </w:rPr>
        <w:t xml:space="preserve"> </w:t>
      </w:r>
      <w:r w:rsidR="005133F1" w:rsidRPr="00E163A1">
        <w:rPr>
          <w:rFonts w:ascii="Arial" w:hAnsi="Arial" w:cs="Arial"/>
          <w:szCs w:val="24"/>
          <w:lang w:val="de-DE"/>
        </w:rPr>
        <w:t xml:space="preserve">Gleich mehrere Hochstauden blühen blau – am auffälligsten der Rittersporn, nach dessen lateinischem Familiennamen </w:t>
      </w:r>
      <w:r w:rsidR="005133F1" w:rsidRPr="00E163A1">
        <w:rPr>
          <w:rFonts w:ascii="Arial" w:hAnsi="Arial" w:cs="Arial"/>
          <w:i/>
          <w:iCs/>
          <w:szCs w:val="24"/>
          <w:lang w:val="de-DE"/>
        </w:rPr>
        <w:t>Delphinium</w:t>
      </w:r>
      <w:r w:rsidR="005133F1" w:rsidRPr="00E163A1">
        <w:rPr>
          <w:rFonts w:ascii="Arial" w:hAnsi="Arial" w:cs="Arial"/>
          <w:szCs w:val="24"/>
          <w:lang w:val="de-DE"/>
        </w:rPr>
        <w:t xml:space="preserve"> die Chemie die häufigs</w:t>
      </w:r>
      <w:r w:rsidR="006576EB" w:rsidRPr="00E163A1">
        <w:rPr>
          <w:rFonts w:ascii="Arial" w:hAnsi="Arial" w:cs="Arial"/>
          <w:szCs w:val="24"/>
          <w:lang w:val="de-DE"/>
        </w:rPr>
        <w:t>ten blauen Blütenpigmente, die «</w:t>
      </w:r>
      <w:proofErr w:type="spellStart"/>
      <w:r w:rsidR="005133F1" w:rsidRPr="00E163A1">
        <w:rPr>
          <w:rFonts w:ascii="Arial" w:hAnsi="Arial" w:cs="Arial"/>
          <w:szCs w:val="24"/>
          <w:lang w:val="de-DE"/>
        </w:rPr>
        <w:t>Delphinidine</w:t>
      </w:r>
      <w:proofErr w:type="spellEnd"/>
      <w:r w:rsidR="006576EB" w:rsidRPr="00E163A1">
        <w:rPr>
          <w:rFonts w:ascii="Arial" w:hAnsi="Arial" w:cs="Arial"/>
          <w:szCs w:val="24"/>
          <w:lang w:val="de-DE"/>
        </w:rPr>
        <w:t>»</w:t>
      </w:r>
      <w:r w:rsidR="005133F1" w:rsidRPr="00E163A1">
        <w:rPr>
          <w:rFonts w:ascii="Arial" w:hAnsi="Arial" w:cs="Arial"/>
          <w:szCs w:val="24"/>
          <w:lang w:val="de-DE"/>
        </w:rPr>
        <w:t>, benannt hat.</w:t>
      </w:r>
    </w:p>
    <w:p w14:paraId="13D56B19" w14:textId="77777777" w:rsidR="006576EB" w:rsidRPr="00E163A1" w:rsidRDefault="006576EB" w:rsidP="006576EB">
      <w:pPr>
        <w:spacing w:after="0"/>
        <w:rPr>
          <w:rFonts w:ascii="Arial" w:hAnsi="Arial" w:cs="Arial"/>
          <w:szCs w:val="24"/>
          <w:lang w:val="de-DE"/>
        </w:rPr>
      </w:pPr>
    </w:p>
    <w:p w14:paraId="1F04D205" w14:textId="6AC272A4" w:rsidR="005262C7" w:rsidRPr="00E163A1" w:rsidRDefault="009370B1" w:rsidP="006576EB">
      <w:pPr>
        <w:spacing w:after="0"/>
        <w:rPr>
          <w:rFonts w:ascii="Arial" w:hAnsi="Arial" w:cs="Arial"/>
          <w:b/>
          <w:bCs/>
          <w:szCs w:val="24"/>
          <w:lang w:val="de-DE"/>
        </w:rPr>
      </w:pPr>
      <w:r w:rsidRPr="00E163A1">
        <w:rPr>
          <w:rFonts w:ascii="Arial" w:hAnsi="Arial" w:cs="Arial"/>
          <w:b/>
          <w:bCs/>
          <w:szCs w:val="24"/>
          <w:lang w:val="de-DE"/>
        </w:rPr>
        <w:t>Beliebt, aber selten</w:t>
      </w:r>
    </w:p>
    <w:p w14:paraId="3A3992F2" w14:textId="6D928845" w:rsidR="005262C7" w:rsidRPr="00E163A1" w:rsidRDefault="0094296C" w:rsidP="006576EB">
      <w:pPr>
        <w:spacing w:after="0"/>
        <w:rPr>
          <w:rFonts w:ascii="Arial" w:hAnsi="Arial" w:cs="Arial"/>
          <w:szCs w:val="24"/>
          <w:lang w:val="de-DE"/>
        </w:rPr>
      </w:pPr>
      <w:r w:rsidRPr="00E163A1">
        <w:rPr>
          <w:rFonts w:ascii="Arial" w:hAnsi="Arial" w:cs="Arial"/>
          <w:szCs w:val="24"/>
          <w:lang w:val="de-DE"/>
        </w:rPr>
        <w:t>Blau ist für Hummeln und andere Bienenarten besonders gut sichtbar, und blaue Blüten werden deshalb auch schnell gefunden und effizient bestäubt. Doch</w:t>
      </w:r>
      <w:r w:rsidR="005262C7" w:rsidRPr="00E163A1">
        <w:rPr>
          <w:rFonts w:ascii="Arial" w:hAnsi="Arial" w:cs="Arial"/>
          <w:szCs w:val="24"/>
          <w:lang w:val="de-DE"/>
        </w:rPr>
        <w:t xml:space="preserve"> im Pflanzenreich</w:t>
      </w:r>
      <w:r w:rsidRPr="00E163A1">
        <w:rPr>
          <w:rFonts w:ascii="Arial" w:hAnsi="Arial" w:cs="Arial"/>
          <w:szCs w:val="24"/>
          <w:lang w:val="de-DE"/>
        </w:rPr>
        <w:t xml:space="preserve"> gehört Blau</w:t>
      </w:r>
      <w:r w:rsidR="005262C7" w:rsidRPr="00E163A1">
        <w:rPr>
          <w:rFonts w:ascii="Arial" w:hAnsi="Arial" w:cs="Arial"/>
          <w:szCs w:val="24"/>
          <w:lang w:val="de-DE"/>
        </w:rPr>
        <w:t xml:space="preserve"> zu den seltensten Farben überhaupt. Weltweit blühen weniger als zehn Prozent der von Insekten bestäubten Arten blau. Das ist wenig mehr als das für Bienen kaum sichtbare Rot. Und es ist sehr wenig im Vergleich zu dem für Bienen ebenfalls attraktiven Gelb (20 Prozent der Arten) oder gar zu dem vor allem bei Fliegen beliebten Weiss (24 Prozent).</w:t>
      </w:r>
    </w:p>
    <w:p w14:paraId="65053C8A" w14:textId="5384C72B" w:rsidR="005262C7" w:rsidRPr="00E163A1" w:rsidRDefault="005262C7" w:rsidP="006576EB">
      <w:pPr>
        <w:spacing w:after="0"/>
        <w:rPr>
          <w:rFonts w:ascii="Arial" w:hAnsi="Arial" w:cs="Arial"/>
          <w:szCs w:val="24"/>
          <w:lang w:val="de-DE"/>
        </w:rPr>
      </w:pPr>
      <w:r w:rsidRPr="00E163A1">
        <w:rPr>
          <w:rFonts w:ascii="Arial" w:hAnsi="Arial" w:cs="Arial"/>
          <w:szCs w:val="24"/>
          <w:lang w:val="de-DE"/>
        </w:rPr>
        <w:t>Nun sind Bienen zwar die effizientesten, aber keineswegs die einzigen Bestäuber. Und die Blütenfarbe ist nur e</w:t>
      </w:r>
      <w:r w:rsidR="000B5542" w:rsidRPr="00E163A1">
        <w:rPr>
          <w:rFonts w:ascii="Arial" w:hAnsi="Arial" w:cs="Arial"/>
          <w:szCs w:val="24"/>
          <w:lang w:val="de-DE"/>
        </w:rPr>
        <w:t>in Signal neben</w:t>
      </w:r>
      <w:r w:rsidR="00EE5F88" w:rsidRPr="00E163A1">
        <w:rPr>
          <w:rFonts w:ascii="Arial" w:hAnsi="Arial" w:cs="Arial"/>
          <w:szCs w:val="24"/>
          <w:lang w:val="de-DE"/>
        </w:rPr>
        <w:t xml:space="preserve"> Duft</w:t>
      </w:r>
      <w:r w:rsidR="000B5542" w:rsidRPr="00E163A1">
        <w:rPr>
          <w:rFonts w:ascii="Arial" w:hAnsi="Arial" w:cs="Arial"/>
          <w:szCs w:val="24"/>
          <w:lang w:val="de-DE"/>
        </w:rPr>
        <w:t>,</w:t>
      </w:r>
      <w:r w:rsidR="00EE5F88" w:rsidRPr="00E163A1">
        <w:rPr>
          <w:rFonts w:ascii="Arial" w:hAnsi="Arial" w:cs="Arial"/>
          <w:szCs w:val="24"/>
          <w:lang w:val="de-DE"/>
        </w:rPr>
        <w:t xml:space="preserve"> Nektar</w:t>
      </w:r>
      <w:r w:rsidR="000B5542" w:rsidRPr="00E163A1">
        <w:rPr>
          <w:rFonts w:ascii="Arial" w:hAnsi="Arial" w:cs="Arial"/>
          <w:szCs w:val="24"/>
          <w:lang w:val="de-DE"/>
        </w:rPr>
        <w:t xml:space="preserve"> und anderen Lockmitteln</w:t>
      </w:r>
      <w:r w:rsidR="00EE5F88" w:rsidRPr="00E163A1">
        <w:rPr>
          <w:rFonts w:ascii="Arial" w:hAnsi="Arial" w:cs="Arial"/>
          <w:szCs w:val="24"/>
          <w:lang w:val="de-DE"/>
        </w:rPr>
        <w:t>. Deswegen ist im Laufe der Evolution auch eine enorme Blüten</w:t>
      </w:r>
      <w:r w:rsidR="0041712C" w:rsidRPr="00E163A1">
        <w:rPr>
          <w:rFonts w:ascii="Arial" w:hAnsi="Arial" w:cs="Arial"/>
          <w:szCs w:val="24"/>
          <w:lang w:val="de-DE"/>
        </w:rPr>
        <w:t>v</w:t>
      </w:r>
      <w:r w:rsidR="00EE5F88" w:rsidRPr="00E163A1">
        <w:rPr>
          <w:rFonts w:ascii="Arial" w:hAnsi="Arial" w:cs="Arial"/>
          <w:szCs w:val="24"/>
          <w:lang w:val="de-DE"/>
        </w:rPr>
        <w:t>ielfalt entstanden. Dass aber ausgerechnet die beliebte Bienenfarbe Blau selten vorkommt, ist zumindest erstaunlich.</w:t>
      </w:r>
    </w:p>
    <w:p w14:paraId="1C7DA555" w14:textId="32502198" w:rsidR="00EE5F88" w:rsidRPr="00E163A1" w:rsidRDefault="00EE5F88" w:rsidP="006576EB">
      <w:pPr>
        <w:spacing w:after="0"/>
        <w:rPr>
          <w:rFonts w:ascii="Arial" w:hAnsi="Arial" w:cs="Arial"/>
          <w:szCs w:val="24"/>
          <w:lang w:val="de-DE"/>
        </w:rPr>
      </w:pPr>
      <w:r w:rsidRPr="00E163A1">
        <w:rPr>
          <w:rFonts w:ascii="Arial" w:hAnsi="Arial" w:cs="Arial"/>
          <w:szCs w:val="24"/>
          <w:lang w:val="de-DE"/>
        </w:rPr>
        <w:t>Ein internationales Forscherteam beschäftigte sich 2023 in einer Übersichtsstudie i</w:t>
      </w:r>
      <w:r w:rsidR="006576EB" w:rsidRPr="00E163A1">
        <w:rPr>
          <w:rFonts w:ascii="Arial" w:hAnsi="Arial" w:cs="Arial"/>
          <w:szCs w:val="24"/>
          <w:lang w:val="de-DE"/>
        </w:rPr>
        <w:t>n der Wissenschaftszeitschrift «</w:t>
      </w:r>
      <w:r w:rsidRPr="00E163A1">
        <w:rPr>
          <w:rFonts w:ascii="Arial" w:hAnsi="Arial" w:cs="Arial"/>
          <w:szCs w:val="24"/>
          <w:lang w:val="de-DE"/>
        </w:rPr>
        <w:t>Frontiers in Plant Science</w:t>
      </w:r>
      <w:r w:rsidR="006576EB" w:rsidRPr="00E163A1">
        <w:rPr>
          <w:rFonts w:ascii="Arial" w:hAnsi="Arial" w:cs="Arial"/>
          <w:szCs w:val="24"/>
          <w:lang w:val="de-DE"/>
        </w:rPr>
        <w:t>»</w:t>
      </w:r>
      <w:r w:rsidRPr="00E163A1">
        <w:rPr>
          <w:rFonts w:ascii="Arial" w:hAnsi="Arial" w:cs="Arial"/>
          <w:szCs w:val="24"/>
          <w:lang w:val="de-DE"/>
        </w:rPr>
        <w:t xml:space="preserve"> mit dem scheinbaren Widerspruch und vermutete, dass blau blühende Pflanzen vor allem dort im Vorteil sind, wo die Konkurrenz um Bestäuber besonders hart ist. Denn die Herstellung blauer Farbtöne ist komplex. Und dieser Aufwand dürfte sich für Pflanzen nur d</w:t>
      </w:r>
      <w:r w:rsidR="007D3B74" w:rsidRPr="00E163A1">
        <w:rPr>
          <w:rFonts w:ascii="Arial" w:hAnsi="Arial" w:cs="Arial"/>
          <w:szCs w:val="24"/>
          <w:lang w:val="de-DE"/>
        </w:rPr>
        <w:t>ort</w:t>
      </w:r>
      <w:r w:rsidRPr="00E163A1">
        <w:rPr>
          <w:rFonts w:ascii="Arial" w:hAnsi="Arial" w:cs="Arial"/>
          <w:szCs w:val="24"/>
          <w:lang w:val="de-DE"/>
        </w:rPr>
        <w:t xml:space="preserve"> lohnen, wo sie intensiv um effi</w:t>
      </w:r>
      <w:r w:rsidR="006576EB" w:rsidRPr="00E163A1">
        <w:rPr>
          <w:rFonts w:ascii="Arial" w:hAnsi="Arial" w:cs="Arial"/>
          <w:szCs w:val="24"/>
          <w:lang w:val="de-DE"/>
        </w:rPr>
        <w:t>ziente Bestäuber werben müssen.</w:t>
      </w:r>
    </w:p>
    <w:p w14:paraId="385DE806" w14:textId="77777777" w:rsidR="006576EB" w:rsidRPr="00E163A1" w:rsidRDefault="006576EB" w:rsidP="006576EB">
      <w:pPr>
        <w:spacing w:after="0"/>
        <w:rPr>
          <w:rFonts w:ascii="Arial" w:hAnsi="Arial" w:cs="Arial"/>
          <w:szCs w:val="24"/>
          <w:lang w:val="de-DE"/>
        </w:rPr>
      </w:pPr>
    </w:p>
    <w:p w14:paraId="7975FEF7" w14:textId="1C3DC033" w:rsidR="009370B1" w:rsidRPr="00E163A1" w:rsidRDefault="00446293" w:rsidP="006576EB">
      <w:pPr>
        <w:spacing w:after="0"/>
        <w:rPr>
          <w:rFonts w:ascii="Arial" w:hAnsi="Arial" w:cs="Arial"/>
          <w:b/>
          <w:bCs/>
          <w:szCs w:val="24"/>
          <w:lang w:val="de-DE"/>
        </w:rPr>
      </w:pPr>
      <w:r w:rsidRPr="00E163A1">
        <w:rPr>
          <w:rFonts w:ascii="Arial" w:hAnsi="Arial" w:cs="Arial"/>
          <w:b/>
          <w:bCs/>
          <w:szCs w:val="24"/>
          <w:lang w:val="de-DE"/>
        </w:rPr>
        <w:t>Viel Konkurrenz, viel Blau</w:t>
      </w:r>
    </w:p>
    <w:p w14:paraId="182B69A6" w14:textId="7C27C3BE" w:rsidR="0052005D" w:rsidRPr="00E163A1" w:rsidRDefault="00EE5F88" w:rsidP="006576EB">
      <w:pPr>
        <w:spacing w:after="0"/>
        <w:rPr>
          <w:rFonts w:ascii="Arial" w:hAnsi="Arial" w:cs="Arial"/>
          <w:szCs w:val="24"/>
          <w:lang w:val="de-DE"/>
        </w:rPr>
      </w:pPr>
      <w:r w:rsidRPr="00E163A1">
        <w:rPr>
          <w:rFonts w:ascii="Arial" w:hAnsi="Arial" w:cs="Arial"/>
          <w:szCs w:val="24"/>
          <w:lang w:val="de-DE"/>
        </w:rPr>
        <w:t xml:space="preserve">Tatsächlich </w:t>
      </w:r>
      <w:r w:rsidR="00EE5B13" w:rsidRPr="00E163A1">
        <w:rPr>
          <w:rFonts w:ascii="Arial" w:hAnsi="Arial" w:cs="Arial"/>
          <w:szCs w:val="24"/>
          <w:lang w:val="de-DE"/>
        </w:rPr>
        <w:t>blühen in höheren Lagen im Berggebiet, wo wegen des raueren Klimas weniger Bestäuber unterwegs sind, überproportional viele Pflanzen blau</w:t>
      </w:r>
      <w:r w:rsidR="0052005D" w:rsidRPr="00E163A1">
        <w:rPr>
          <w:rFonts w:ascii="Arial" w:hAnsi="Arial" w:cs="Arial"/>
          <w:szCs w:val="24"/>
          <w:lang w:val="de-DE"/>
        </w:rPr>
        <w:t>.</w:t>
      </w:r>
      <w:r w:rsidR="008F0FC6" w:rsidRPr="00E163A1">
        <w:rPr>
          <w:rFonts w:ascii="Arial" w:hAnsi="Arial" w:cs="Arial"/>
          <w:szCs w:val="24"/>
          <w:lang w:val="de-DE"/>
        </w:rPr>
        <w:t xml:space="preserve"> Besonders</w:t>
      </w:r>
      <w:r w:rsidR="0052005D" w:rsidRPr="00E163A1">
        <w:rPr>
          <w:rFonts w:ascii="Arial" w:hAnsi="Arial" w:cs="Arial"/>
          <w:szCs w:val="24"/>
          <w:lang w:val="de-DE"/>
        </w:rPr>
        <w:t xml:space="preserve"> selten gutes Flugwetter</w:t>
      </w:r>
      <w:r w:rsidR="008F0FC6" w:rsidRPr="00E163A1">
        <w:rPr>
          <w:rFonts w:ascii="Arial" w:hAnsi="Arial" w:cs="Arial"/>
          <w:szCs w:val="24"/>
          <w:lang w:val="de-DE"/>
        </w:rPr>
        <w:t xml:space="preserve"> haben Bestäuber zu Beginn und zu Ende der Vegetationszeit</w:t>
      </w:r>
      <w:r w:rsidR="0052005D" w:rsidRPr="00E163A1">
        <w:rPr>
          <w:rFonts w:ascii="Arial" w:hAnsi="Arial" w:cs="Arial"/>
          <w:szCs w:val="24"/>
          <w:lang w:val="de-DE"/>
        </w:rPr>
        <w:t xml:space="preserve">. </w:t>
      </w:r>
      <w:r w:rsidR="008F0FC6" w:rsidRPr="00E163A1">
        <w:rPr>
          <w:rFonts w:ascii="Arial" w:hAnsi="Arial" w:cs="Arial"/>
          <w:szCs w:val="24"/>
          <w:lang w:val="de-DE"/>
        </w:rPr>
        <w:t xml:space="preserve">Deshalb setzen auch Früh- und </w:t>
      </w:r>
      <w:proofErr w:type="spellStart"/>
      <w:r w:rsidR="008F0FC6" w:rsidRPr="00E163A1">
        <w:rPr>
          <w:rFonts w:ascii="Arial" w:hAnsi="Arial" w:cs="Arial"/>
          <w:szCs w:val="24"/>
          <w:lang w:val="de-DE"/>
        </w:rPr>
        <w:t>Spätblüher</w:t>
      </w:r>
      <w:proofErr w:type="spellEnd"/>
      <w:r w:rsidR="008F0FC6" w:rsidRPr="00E163A1">
        <w:rPr>
          <w:rFonts w:ascii="Arial" w:hAnsi="Arial" w:cs="Arial"/>
          <w:szCs w:val="24"/>
          <w:lang w:val="de-DE"/>
        </w:rPr>
        <w:t xml:space="preserve"> wie</w:t>
      </w:r>
      <w:r w:rsidR="0052005D" w:rsidRPr="00E163A1">
        <w:rPr>
          <w:rFonts w:ascii="Arial" w:hAnsi="Arial" w:cs="Arial"/>
          <w:szCs w:val="24"/>
          <w:lang w:val="de-DE"/>
        </w:rPr>
        <w:t xml:space="preserve"> Kochs Enzian im Frühling oder der </w:t>
      </w:r>
      <w:proofErr w:type="spellStart"/>
      <w:r w:rsidR="0052005D" w:rsidRPr="00E163A1">
        <w:rPr>
          <w:rFonts w:ascii="Arial" w:hAnsi="Arial" w:cs="Arial"/>
          <w:szCs w:val="24"/>
          <w:lang w:val="de-DE"/>
        </w:rPr>
        <w:t>Schwalbenwurzenzian</w:t>
      </w:r>
      <w:proofErr w:type="spellEnd"/>
      <w:r w:rsidR="0052005D" w:rsidRPr="00E163A1">
        <w:rPr>
          <w:rFonts w:ascii="Arial" w:hAnsi="Arial" w:cs="Arial"/>
          <w:szCs w:val="24"/>
          <w:lang w:val="de-DE"/>
        </w:rPr>
        <w:t xml:space="preserve"> im Herbst auf die sichere Bienenattraktion Blau, während Purpur- und Gelber Enzian mitten im Sommer so etwas nicht nötig haben.</w:t>
      </w:r>
    </w:p>
    <w:p w14:paraId="5480CEE2" w14:textId="32383990" w:rsidR="0052005D" w:rsidRPr="00E163A1" w:rsidRDefault="0052005D" w:rsidP="006576EB">
      <w:pPr>
        <w:spacing w:after="0"/>
        <w:rPr>
          <w:rFonts w:ascii="Arial" w:hAnsi="Arial" w:cs="Arial"/>
          <w:szCs w:val="24"/>
          <w:lang w:val="de-DE"/>
        </w:rPr>
      </w:pPr>
      <w:r w:rsidRPr="00E163A1">
        <w:rPr>
          <w:rFonts w:ascii="Arial" w:hAnsi="Arial" w:cs="Arial"/>
          <w:szCs w:val="24"/>
          <w:lang w:val="de-DE"/>
        </w:rPr>
        <w:t>Die Konkurrenz ist allerdings nicht nur dort hart, wo relativ wenig fliegt, sondern auch dort, wo besonders viel blüht</w:t>
      </w:r>
      <w:r w:rsidR="008F0FC6" w:rsidRPr="00E163A1">
        <w:rPr>
          <w:rFonts w:ascii="Arial" w:hAnsi="Arial" w:cs="Arial"/>
          <w:szCs w:val="24"/>
          <w:lang w:val="de-DE"/>
        </w:rPr>
        <w:t xml:space="preserve"> – also vor allem in den Magerwiesen</w:t>
      </w:r>
      <w:r w:rsidRPr="00E163A1">
        <w:rPr>
          <w:rFonts w:ascii="Arial" w:hAnsi="Arial" w:cs="Arial"/>
          <w:szCs w:val="24"/>
          <w:lang w:val="de-DE"/>
        </w:rPr>
        <w:t xml:space="preserve">. Zu den artenreichsten Lebensräumen überhaupt gehören die mageren </w:t>
      </w:r>
      <w:proofErr w:type="spellStart"/>
      <w:r w:rsidRPr="00E163A1">
        <w:rPr>
          <w:rFonts w:ascii="Arial" w:hAnsi="Arial" w:cs="Arial"/>
          <w:szCs w:val="24"/>
          <w:lang w:val="de-DE"/>
        </w:rPr>
        <w:t>Rostseggenhalden</w:t>
      </w:r>
      <w:proofErr w:type="spellEnd"/>
      <w:r w:rsidRPr="00E163A1">
        <w:rPr>
          <w:rFonts w:ascii="Arial" w:hAnsi="Arial" w:cs="Arial"/>
          <w:szCs w:val="24"/>
          <w:lang w:val="de-DE"/>
        </w:rPr>
        <w:t xml:space="preserve"> (die traditionellen Wildheuhänge) – und sie beherbergen auch zahlreiche blaue Blumen: Etwa den Alpen-Tragant, den Alpen-Lein, die Kugelköpfige Rapunzel oder die seltene Blaudistel. Oder die Bergflockenblume</w:t>
      </w:r>
      <w:r w:rsidR="00087222" w:rsidRPr="00E163A1">
        <w:rPr>
          <w:rFonts w:ascii="Arial" w:hAnsi="Arial" w:cs="Arial"/>
          <w:szCs w:val="24"/>
          <w:lang w:val="de-DE"/>
        </w:rPr>
        <w:t xml:space="preserve"> (</w:t>
      </w:r>
      <w:proofErr w:type="spellStart"/>
      <w:r w:rsidR="00087222" w:rsidRPr="00E163A1">
        <w:rPr>
          <w:rFonts w:ascii="Arial" w:hAnsi="Arial" w:cs="Arial"/>
          <w:i/>
          <w:iCs/>
          <w:szCs w:val="24"/>
          <w:lang w:val="de-DE"/>
        </w:rPr>
        <w:t>Centaurea</w:t>
      </w:r>
      <w:proofErr w:type="spellEnd"/>
      <w:r w:rsidR="00087222" w:rsidRPr="00E163A1">
        <w:rPr>
          <w:rFonts w:ascii="Arial" w:hAnsi="Arial" w:cs="Arial"/>
          <w:i/>
          <w:iCs/>
          <w:szCs w:val="24"/>
          <w:lang w:val="de-DE"/>
        </w:rPr>
        <w:t xml:space="preserve"> </w:t>
      </w:r>
      <w:proofErr w:type="spellStart"/>
      <w:r w:rsidR="00087222" w:rsidRPr="00E163A1">
        <w:rPr>
          <w:rFonts w:ascii="Arial" w:hAnsi="Arial" w:cs="Arial"/>
          <w:i/>
          <w:iCs/>
          <w:szCs w:val="24"/>
          <w:lang w:val="de-DE"/>
        </w:rPr>
        <w:t>montana</w:t>
      </w:r>
      <w:proofErr w:type="spellEnd"/>
      <w:r w:rsidR="00087222" w:rsidRPr="00E163A1">
        <w:rPr>
          <w:rFonts w:ascii="Arial" w:hAnsi="Arial" w:cs="Arial"/>
          <w:szCs w:val="24"/>
          <w:lang w:val="de-DE"/>
        </w:rPr>
        <w:t>)</w:t>
      </w:r>
      <w:r w:rsidRPr="00E163A1">
        <w:rPr>
          <w:rFonts w:ascii="Arial" w:hAnsi="Arial" w:cs="Arial"/>
          <w:szCs w:val="24"/>
          <w:lang w:val="de-DE"/>
        </w:rPr>
        <w:t xml:space="preserve">. Wie ihre Verwandte, die Kornblume, färbt sie ihre tiefblauen Blütenkronen mit </w:t>
      </w:r>
      <w:proofErr w:type="spellStart"/>
      <w:r w:rsidRPr="00E163A1">
        <w:rPr>
          <w:rFonts w:ascii="Arial" w:hAnsi="Arial" w:cs="Arial"/>
          <w:szCs w:val="24"/>
          <w:lang w:val="de-DE"/>
        </w:rPr>
        <w:t>Cyaninen</w:t>
      </w:r>
      <w:proofErr w:type="spellEnd"/>
      <w:r w:rsidRPr="00E163A1">
        <w:rPr>
          <w:rFonts w:ascii="Arial" w:hAnsi="Arial" w:cs="Arial"/>
          <w:szCs w:val="24"/>
          <w:lang w:val="de-DE"/>
        </w:rPr>
        <w:t xml:space="preserve">. Das sind Pigmente, die sonst bei Rosen und anderen roten Blumen vorkommen. Bei der Bergflockenblume und ihren Verwandten bilden aber </w:t>
      </w:r>
      <w:r w:rsidR="000B5542" w:rsidRPr="00E163A1">
        <w:rPr>
          <w:rFonts w:ascii="Arial" w:hAnsi="Arial" w:cs="Arial"/>
          <w:szCs w:val="24"/>
          <w:lang w:val="de-DE"/>
        </w:rPr>
        <w:t>ein Dutzend</w:t>
      </w:r>
      <w:r w:rsidRPr="00E163A1">
        <w:rPr>
          <w:rFonts w:ascii="Arial" w:hAnsi="Arial" w:cs="Arial"/>
          <w:szCs w:val="24"/>
          <w:lang w:val="de-DE"/>
        </w:rPr>
        <w:t xml:space="preserve"> </w:t>
      </w:r>
      <w:proofErr w:type="spellStart"/>
      <w:r w:rsidRPr="00E163A1">
        <w:rPr>
          <w:rFonts w:ascii="Arial" w:hAnsi="Arial" w:cs="Arial"/>
          <w:szCs w:val="24"/>
          <w:lang w:val="de-DE"/>
        </w:rPr>
        <w:t>Cyanin</w:t>
      </w:r>
      <w:proofErr w:type="spellEnd"/>
      <w:r w:rsidRPr="00E163A1">
        <w:rPr>
          <w:rFonts w:ascii="Arial" w:hAnsi="Arial" w:cs="Arial"/>
          <w:szCs w:val="24"/>
          <w:lang w:val="de-DE"/>
        </w:rPr>
        <w:t>- und andere Pigmente Komplexe mi</w:t>
      </w:r>
      <w:r w:rsidR="000B5542" w:rsidRPr="00E163A1">
        <w:rPr>
          <w:rFonts w:ascii="Arial" w:hAnsi="Arial" w:cs="Arial"/>
          <w:szCs w:val="24"/>
          <w:lang w:val="de-DE"/>
        </w:rPr>
        <w:t>t Aluminium- und Eisen-</w:t>
      </w:r>
      <w:r w:rsidR="00A07051" w:rsidRPr="00E163A1">
        <w:rPr>
          <w:rFonts w:ascii="Arial" w:hAnsi="Arial" w:cs="Arial"/>
          <w:szCs w:val="24"/>
          <w:lang w:val="de-DE"/>
        </w:rPr>
        <w:t>Ionen</w:t>
      </w:r>
      <w:r w:rsidR="006576EB" w:rsidRPr="00E163A1">
        <w:rPr>
          <w:rFonts w:ascii="Arial" w:hAnsi="Arial" w:cs="Arial"/>
          <w:szCs w:val="24"/>
          <w:lang w:val="de-DE"/>
        </w:rPr>
        <w:t xml:space="preserve"> – riesige «</w:t>
      </w:r>
      <w:r w:rsidRPr="00E163A1">
        <w:rPr>
          <w:rFonts w:ascii="Arial" w:hAnsi="Arial" w:cs="Arial"/>
          <w:szCs w:val="24"/>
          <w:lang w:val="de-DE"/>
        </w:rPr>
        <w:t>Superpigmente</w:t>
      </w:r>
      <w:r w:rsidR="006576EB" w:rsidRPr="00E163A1">
        <w:rPr>
          <w:rFonts w:ascii="Arial" w:hAnsi="Arial" w:cs="Arial"/>
          <w:szCs w:val="24"/>
          <w:lang w:val="de-DE"/>
        </w:rPr>
        <w:t>»</w:t>
      </w:r>
      <w:r w:rsidR="00F44102" w:rsidRPr="00E163A1">
        <w:rPr>
          <w:rFonts w:ascii="Arial" w:hAnsi="Arial" w:cs="Arial"/>
          <w:szCs w:val="24"/>
          <w:lang w:val="de-DE"/>
        </w:rPr>
        <w:t xml:space="preserve">, die speziell in </w:t>
      </w:r>
      <w:r w:rsidR="00A07051" w:rsidRPr="00E163A1">
        <w:rPr>
          <w:rFonts w:ascii="Arial" w:hAnsi="Arial" w:cs="Arial"/>
          <w:szCs w:val="24"/>
          <w:lang w:val="de-DE"/>
        </w:rPr>
        <w:t>den Bergen</w:t>
      </w:r>
      <w:r w:rsidR="00F44102" w:rsidRPr="00E163A1">
        <w:rPr>
          <w:rFonts w:ascii="Arial" w:hAnsi="Arial" w:cs="Arial"/>
          <w:szCs w:val="24"/>
          <w:lang w:val="de-DE"/>
        </w:rPr>
        <w:t xml:space="preserve">, wo höhere Pigment-Konzentrationen die Blumen vor der höheren UV-Einstrahlung schützen, </w:t>
      </w:r>
      <w:r w:rsidR="00A07051" w:rsidRPr="00E163A1">
        <w:rPr>
          <w:rFonts w:ascii="Arial" w:hAnsi="Arial" w:cs="Arial"/>
          <w:szCs w:val="24"/>
          <w:lang w:val="de-DE"/>
        </w:rPr>
        <w:t xml:space="preserve">auch </w:t>
      </w:r>
      <w:r w:rsidR="00F44102" w:rsidRPr="00E163A1">
        <w:rPr>
          <w:rFonts w:ascii="Arial" w:hAnsi="Arial" w:cs="Arial"/>
          <w:szCs w:val="24"/>
          <w:lang w:val="de-DE"/>
        </w:rPr>
        <w:t>super-blau strahlen</w:t>
      </w:r>
      <w:r w:rsidRPr="00E163A1">
        <w:rPr>
          <w:rFonts w:ascii="Arial" w:hAnsi="Arial" w:cs="Arial"/>
          <w:szCs w:val="24"/>
          <w:lang w:val="de-DE"/>
        </w:rPr>
        <w:t>.</w:t>
      </w:r>
    </w:p>
    <w:p w14:paraId="320506FB" w14:textId="77777777" w:rsidR="006576EB" w:rsidRPr="00E163A1" w:rsidRDefault="006576EB" w:rsidP="006576EB">
      <w:pPr>
        <w:spacing w:after="0"/>
        <w:rPr>
          <w:rFonts w:ascii="Arial" w:hAnsi="Arial" w:cs="Arial"/>
          <w:szCs w:val="24"/>
          <w:lang w:val="de-DE"/>
        </w:rPr>
      </w:pPr>
    </w:p>
    <w:p w14:paraId="6C8D9C2D" w14:textId="77777777" w:rsidR="0052005D" w:rsidRPr="00E163A1" w:rsidRDefault="0052005D" w:rsidP="006576EB">
      <w:pPr>
        <w:spacing w:after="0"/>
        <w:rPr>
          <w:rFonts w:ascii="Arial" w:hAnsi="Arial" w:cs="Arial"/>
          <w:b/>
          <w:bCs/>
          <w:szCs w:val="24"/>
          <w:lang w:val="de-DE"/>
        </w:rPr>
      </w:pPr>
      <w:r w:rsidRPr="00E163A1">
        <w:rPr>
          <w:rFonts w:ascii="Arial" w:hAnsi="Arial" w:cs="Arial"/>
          <w:b/>
          <w:bCs/>
          <w:szCs w:val="24"/>
          <w:lang w:val="de-DE"/>
        </w:rPr>
        <w:t>Noch wenig erforscht</w:t>
      </w:r>
    </w:p>
    <w:p w14:paraId="2F85E71E" w14:textId="6DDA0085" w:rsidR="00087222" w:rsidRPr="00E163A1" w:rsidRDefault="009F026B" w:rsidP="006576EB">
      <w:pPr>
        <w:spacing w:after="0"/>
        <w:rPr>
          <w:rFonts w:ascii="Arial" w:hAnsi="Arial" w:cs="Arial"/>
          <w:szCs w:val="24"/>
          <w:lang w:val="de-DE"/>
        </w:rPr>
      </w:pPr>
      <w:r w:rsidRPr="00E163A1">
        <w:rPr>
          <w:rFonts w:ascii="Arial" w:hAnsi="Arial" w:cs="Arial"/>
          <w:szCs w:val="24"/>
          <w:lang w:val="de-DE"/>
        </w:rPr>
        <w:t>Es gibt Blumen</w:t>
      </w:r>
      <w:r w:rsidR="0052005D" w:rsidRPr="00E163A1">
        <w:rPr>
          <w:rFonts w:ascii="Arial" w:hAnsi="Arial" w:cs="Arial"/>
          <w:szCs w:val="24"/>
          <w:lang w:val="de-DE"/>
        </w:rPr>
        <w:t>, in deren Familien das Erbgut für die Herstellung blauer Pigmente schlicht fehlt – etwa die Rosen- und Nelkengewächse. Und die Sparsamen, die ihre</w:t>
      </w:r>
      <w:r w:rsidR="006576EB" w:rsidRPr="00E163A1">
        <w:rPr>
          <w:rFonts w:ascii="Arial" w:hAnsi="Arial" w:cs="Arial"/>
          <w:szCs w:val="24"/>
          <w:lang w:val="de-DE"/>
        </w:rPr>
        <w:t xml:space="preserve"> Bienen nur mit «</w:t>
      </w:r>
      <w:r w:rsidR="0052005D" w:rsidRPr="00E163A1">
        <w:rPr>
          <w:rFonts w:ascii="Arial" w:hAnsi="Arial" w:cs="Arial"/>
          <w:szCs w:val="24"/>
          <w:lang w:val="de-DE"/>
        </w:rPr>
        <w:t>Saftmalen</w:t>
      </w:r>
      <w:r w:rsidR="006576EB" w:rsidRPr="00E163A1">
        <w:rPr>
          <w:rFonts w:ascii="Arial" w:hAnsi="Arial" w:cs="Arial"/>
          <w:szCs w:val="24"/>
          <w:lang w:val="de-DE"/>
        </w:rPr>
        <w:t>»</w:t>
      </w:r>
      <w:r w:rsidR="0052005D" w:rsidRPr="00E163A1">
        <w:rPr>
          <w:rFonts w:ascii="Arial" w:hAnsi="Arial" w:cs="Arial"/>
          <w:szCs w:val="24"/>
          <w:lang w:val="de-DE"/>
        </w:rPr>
        <w:t xml:space="preserve"> – ein paar </w:t>
      </w:r>
      <w:r w:rsidR="008C2ADB" w:rsidRPr="00E163A1">
        <w:rPr>
          <w:rFonts w:ascii="Arial" w:hAnsi="Arial" w:cs="Arial"/>
          <w:szCs w:val="24"/>
          <w:lang w:val="de-DE"/>
        </w:rPr>
        <w:t>farbigen</w:t>
      </w:r>
      <w:r w:rsidR="0052005D" w:rsidRPr="00E163A1">
        <w:rPr>
          <w:rFonts w:ascii="Arial" w:hAnsi="Arial" w:cs="Arial"/>
          <w:szCs w:val="24"/>
          <w:lang w:val="de-DE"/>
        </w:rPr>
        <w:t xml:space="preserve"> Strichen oder Pünktchen auf den Blütenblättern – zur richtige</w:t>
      </w:r>
      <w:r w:rsidR="006576EB" w:rsidRPr="00E163A1">
        <w:rPr>
          <w:rFonts w:ascii="Arial" w:hAnsi="Arial" w:cs="Arial"/>
          <w:szCs w:val="24"/>
          <w:lang w:val="de-DE"/>
        </w:rPr>
        <w:t xml:space="preserve">n Stelle manövrieren. </w:t>
      </w:r>
      <w:r w:rsidR="006576EB" w:rsidRPr="00E163A1">
        <w:rPr>
          <w:rFonts w:ascii="Arial" w:hAnsi="Arial" w:cs="Arial"/>
          <w:szCs w:val="24"/>
          <w:lang w:val="de-DE"/>
        </w:rPr>
        <w:lastRenderedPageBreak/>
        <w:t>Oder die «</w:t>
      </w:r>
      <w:r w:rsidR="0052005D" w:rsidRPr="00E163A1">
        <w:rPr>
          <w:rFonts w:ascii="Arial" w:hAnsi="Arial" w:cs="Arial"/>
          <w:szCs w:val="24"/>
          <w:lang w:val="de-DE"/>
        </w:rPr>
        <w:t>teilzeit-blauen</w:t>
      </w:r>
      <w:r w:rsidR="006576EB" w:rsidRPr="00E163A1">
        <w:rPr>
          <w:rFonts w:ascii="Arial" w:hAnsi="Arial" w:cs="Arial"/>
          <w:szCs w:val="24"/>
          <w:lang w:val="de-DE"/>
        </w:rPr>
        <w:t>»</w:t>
      </w:r>
      <w:r w:rsidR="0052005D" w:rsidRPr="00E163A1">
        <w:rPr>
          <w:rFonts w:ascii="Arial" w:hAnsi="Arial" w:cs="Arial"/>
          <w:szCs w:val="24"/>
          <w:lang w:val="de-DE"/>
        </w:rPr>
        <w:t xml:space="preserve"> Blütenblätter und </w:t>
      </w:r>
      <w:proofErr w:type="spellStart"/>
      <w:r w:rsidR="0052005D" w:rsidRPr="00E163A1">
        <w:rPr>
          <w:rFonts w:ascii="Arial" w:hAnsi="Arial" w:cs="Arial"/>
          <w:szCs w:val="24"/>
          <w:lang w:val="de-DE"/>
        </w:rPr>
        <w:t>Saftmale</w:t>
      </w:r>
      <w:proofErr w:type="spellEnd"/>
      <w:r w:rsidR="0052005D" w:rsidRPr="00E163A1">
        <w:rPr>
          <w:rFonts w:ascii="Arial" w:hAnsi="Arial" w:cs="Arial"/>
          <w:szCs w:val="24"/>
          <w:lang w:val="de-DE"/>
        </w:rPr>
        <w:t>, die sich nach der Bestäubung umfärben. Und all die Blüten, die uns Menschen weiss scheinen, aber mit ihren Pigmenten im ultravioletten Bereich für Bienen wahnsinnig attraktiv wirken. In all diesen Bereichen gibt es für die Forschung noch sehr viel zu tun.</w:t>
      </w:r>
      <w:r w:rsidR="00087222" w:rsidRPr="00E163A1">
        <w:rPr>
          <w:rFonts w:ascii="Arial" w:hAnsi="Arial" w:cs="Arial"/>
          <w:szCs w:val="24"/>
          <w:lang w:val="de-DE"/>
        </w:rPr>
        <w:t xml:space="preserve"> Im Alpengarten Schynige Platt</w:t>
      </w:r>
      <w:r w:rsidR="009370B1" w:rsidRPr="00E163A1">
        <w:rPr>
          <w:rFonts w:ascii="Arial" w:hAnsi="Arial" w:cs="Arial"/>
          <w:szCs w:val="24"/>
          <w:lang w:val="de-DE"/>
        </w:rPr>
        <w:t>e lassen sich die blauen Blumen und die ganze bunte Blumenpracht auch einfach nur anschauen.</w:t>
      </w:r>
      <w:r w:rsidR="00087222" w:rsidRPr="00E163A1">
        <w:rPr>
          <w:rFonts w:ascii="Arial" w:hAnsi="Arial" w:cs="Arial"/>
          <w:szCs w:val="24"/>
          <w:lang w:val="de-DE"/>
        </w:rPr>
        <w:t xml:space="preserve"> Auf einer </w:t>
      </w:r>
      <w:r w:rsidR="00F13BC7" w:rsidRPr="00E163A1">
        <w:rPr>
          <w:rFonts w:ascii="Arial" w:hAnsi="Arial" w:cs="Arial"/>
          <w:szCs w:val="24"/>
          <w:lang w:val="de-DE"/>
        </w:rPr>
        <w:t>guten Hektare</w:t>
      </w:r>
      <w:r w:rsidR="00087222" w:rsidRPr="00E163A1">
        <w:rPr>
          <w:rFonts w:ascii="Arial" w:hAnsi="Arial" w:cs="Arial"/>
          <w:szCs w:val="24"/>
          <w:lang w:val="de-DE"/>
        </w:rPr>
        <w:t xml:space="preserve"> werden über 800 der gut 900 Pflanzenarten präsentiert, die in der Schweiz an oder über der Waldgrenze wachsen</w:t>
      </w:r>
      <w:r w:rsidR="009370B1" w:rsidRPr="00E163A1">
        <w:rPr>
          <w:rFonts w:ascii="Arial" w:hAnsi="Arial" w:cs="Arial"/>
          <w:szCs w:val="24"/>
          <w:lang w:val="de-DE"/>
        </w:rPr>
        <w:t xml:space="preserve"> – </w:t>
      </w:r>
      <w:r w:rsidR="00087222" w:rsidRPr="00E163A1">
        <w:rPr>
          <w:rFonts w:ascii="Arial" w:hAnsi="Arial" w:cs="Arial"/>
          <w:szCs w:val="24"/>
          <w:lang w:val="de-DE"/>
        </w:rPr>
        <w:t xml:space="preserve">so weit wie möglich in den Lebensräumen und Gesellschaften, in denen sie auch in den Natur- und Kulturlandschaften </w:t>
      </w:r>
      <w:proofErr w:type="spellStart"/>
      <w:r w:rsidR="00087222" w:rsidRPr="00E163A1">
        <w:rPr>
          <w:rFonts w:ascii="Arial" w:hAnsi="Arial" w:cs="Arial"/>
          <w:szCs w:val="24"/>
          <w:lang w:val="de-DE"/>
        </w:rPr>
        <w:t>ausserhalb</w:t>
      </w:r>
      <w:proofErr w:type="spellEnd"/>
      <w:r w:rsidR="00087222" w:rsidRPr="00E163A1">
        <w:rPr>
          <w:rFonts w:ascii="Arial" w:hAnsi="Arial" w:cs="Arial"/>
          <w:szCs w:val="24"/>
          <w:lang w:val="de-DE"/>
        </w:rPr>
        <w:t xml:space="preserve"> des Gartenzauns vorkommen. </w:t>
      </w:r>
    </w:p>
    <w:p w14:paraId="4CA7EE58" w14:textId="77F86DEA" w:rsidR="00E90D0A" w:rsidRPr="00E163A1" w:rsidRDefault="00E90D0A" w:rsidP="006576EB">
      <w:pPr>
        <w:spacing w:after="0"/>
        <w:rPr>
          <w:rFonts w:ascii="Arial" w:hAnsi="Arial" w:cs="Arial"/>
          <w:szCs w:val="24"/>
          <w:lang w:val="de-DE"/>
        </w:rPr>
      </w:pPr>
    </w:p>
    <w:p w14:paraId="3A3110FC" w14:textId="77777777" w:rsidR="00E163A1" w:rsidRPr="00E163A1" w:rsidRDefault="00E163A1" w:rsidP="00E163A1">
      <w:pPr>
        <w:spacing w:after="0"/>
        <w:rPr>
          <w:rFonts w:ascii="Arial" w:hAnsi="Arial" w:cs="Arial"/>
          <w:b/>
          <w:sz w:val="16"/>
        </w:rPr>
      </w:pPr>
      <w:r w:rsidRPr="00E163A1">
        <w:rPr>
          <w:rFonts w:ascii="Arial" w:hAnsi="Arial" w:cs="Arial"/>
          <w:b/>
          <w:sz w:val="16"/>
        </w:rPr>
        <w:t>Wissenschaftliche Artikel zum Thema:</w:t>
      </w:r>
    </w:p>
    <w:p w14:paraId="6C5E18D5" w14:textId="77777777" w:rsidR="00E163A1" w:rsidRPr="00E163A1" w:rsidRDefault="00E163A1" w:rsidP="00E163A1">
      <w:pPr>
        <w:spacing w:after="0"/>
        <w:rPr>
          <w:rFonts w:ascii="Arial" w:hAnsi="Arial" w:cs="Arial"/>
          <w:b/>
          <w:sz w:val="14"/>
        </w:rPr>
      </w:pPr>
    </w:p>
    <w:p w14:paraId="076557E3" w14:textId="77777777" w:rsidR="00E163A1" w:rsidRPr="00E163A1" w:rsidRDefault="00E163A1" w:rsidP="00E163A1">
      <w:pPr>
        <w:spacing w:after="0"/>
        <w:rPr>
          <w:rFonts w:ascii="Arial" w:hAnsi="Arial" w:cs="Arial"/>
          <w:b/>
          <w:sz w:val="14"/>
        </w:rPr>
      </w:pPr>
      <w:r w:rsidRPr="00E163A1">
        <w:rPr>
          <w:rFonts w:ascii="Arial" w:hAnsi="Arial" w:cs="Arial"/>
          <w:b/>
          <w:sz w:val="14"/>
        </w:rPr>
        <w:t>Übersichtsstudie zur Blütenfarbe Blau:</w:t>
      </w:r>
    </w:p>
    <w:p w14:paraId="55E945C1" w14:textId="77777777" w:rsidR="00E163A1" w:rsidRPr="00E163A1" w:rsidRDefault="00E163A1" w:rsidP="00E163A1">
      <w:pPr>
        <w:spacing w:after="0"/>
        <w:rPr>
          <w:rFonts w:ascii="Arial" w:hAnsi="Arial" w:cs="Arial"/>
          <w:sz w:val="14"/>
        </w:rPr>
      </w:pPr>
      <w:r w:rsidRPr="00E163A1">
        <w:rPr>
          <w:rFonts w:ascii="Arial" w:hAnsi="Arial" w:cs="Arial"/>
          <w:sz w:val="14"/>
          <w:lang w:val="en-GB"/>
        </w:rPr>
        <w:t xml:space="preserve">Dyer AG, </w:t>
      </w:r>
      <w:proofErr w:type="spellStart"/>
      <w:r w:rsidRPr="00E163A1">
        <w:rPr>
          <w:rFonts w:ascii="Arial" w:hAnsi="Arial" w:cs="Arial"/>
          <w:sz w:val="14"/>
          <w:lang w:val="en-GB"/>
        </w:rPr>
        <w:t>Jentsch</w:t>
      </w:r>
      <w:proofErr w:type="spellEnd"/>
      <w:r w:rsidRPr="00E163A1">
        <w:rPr>
          <w:rFonts w:ascii="Arial" w:hAnsi="Arial" w:cs="Arial"/>
          <w:sz w:val="14"/>
          <w:lang w:val="en-GB"/>
        </w:rPr>
        <w:t xml:space="preserve"> A, </w:t>
      </w:r>
      <w:proofErr w:type="spellStart"/>
      <w:r w:rsidRPr="00E163A1">
        <w:rPr>
          <w:rFonts w:ascii="Arial" w:hAnsi="Arial" w:cs="Arial"/>
          <w:sz w:val="14"/>
          <w:lang w:val="en-GB"/>
        </w:rPr>
        <w:t>Burd</w:t>
      </w:r>
      <w:proofErr w:type="spellEnd"/>
      <w:r w:rsidRPr="00E163A1">
        <w:rPr>
          <w:rFonts w:ascii="Arial" w:hAnsi="Arial" w:cs="Arial"/>
          <w:sz w:val="14"/>
          <w:lang w:val="en-GB"/>
        </w:rPr>
        <w:t xml:space="preserve"> M, Garcia JE, </w:t>
      </w:r>
      <w:proofErr w:type="spellStart"/>
      <w:r w:rsidRPr="00E163A1">
        <w:rPr>
          <w:rFonts w:ascii="Arial" w:hAnsi="Arial" w:cs="Arial"/>
          <w:sz w:val="14"/>
          <w:lang w:val="en-GB"/>
        </w:rPr>
        <w:t>Giejsztowt</w:t>
      </w:r>
      <w:proofErr w:type="spellEnd"/>
      <w:r w:rsidRPr="00E163A1">
        <w:rPr>
          <w:rFonts w:ascii="Arial" w:hAnsi="Arial" w:cs="Arial"/>
          <w:sz w:val="14"/>
          <w:lang w:val="en-GB"/>
        </w:rPr>
        <w:t xml:space="preserve"> J, Camargo MGG, </w:t>
      </w:r>
      <w:proofErr w:type="spellStart"/>
      <w:r w:rsidRPr="00E163A1">
        <w:rPr>
          <w:rFonts w:ascii="Arial" w:hAnsi="Arial" w:cs="Arial"/>
          <w:sz w:val="14"/>
          <w:lang w:val="en-GB"/>
        </w:rPr>
        <w:t>Tjørve</w:t>
      </w:r>
      <w:proofErr w:type="spellEnd"/>
      <w:r w:rsidRPr="00E163A1">
        <w:rPr>
          <w:rFonts w:ascii="Arial" w:hAnsi="Arial" w:cs="Arial"/>
          <w:sz w:val="14"/>
          <w:lang w:val="en-GB"/>
        </w:rPr>
        <w:t xml:space="preserve"> E, </w:t>
      </w:r>
      <w:proofErr w:type="spellStart"/>
      <w:r w:rsidRPr="00E163A1">
        <w:rPr>
          <w:rFonts w:ascii="Arial" w:hAnsi="Arial" w:cs="Arial"/>
          <w:sz w:val="14"/>
          <w:lang w:val="en-GB"/>
        </w:rPr>
        <w:t>Tjørve</w:t>
      </w:r>
      <w:proofErr w:type="spellEnd"/>
      <w:r w:rsidRPr="00E163A1">
        <w:rPr>
          <w:rFonts w:ascii="Arial" w:hAnsi="Arial" w:cs="Arial"/>
          <w:sz w:val="14"/>
          <w:lang w:val="en-GB"/>
        </w:rPr>
        <w:t xml:space="preserve"> KMC, White P and Shrestha M (2021) Fragmentary Blue: Resolving the Rarity Paradox in Flower </w:t>
      </w:r>
      <w:proofErr w:type="spellStart"/>
      <w:r w:rsidRPr="00E163A1">
        <w:rPr>
          <w:rFonts w:ascii="Arial" w:hAnsi="Arial" w:cs="Arial"/>
          <w:sz w:val="14"/>
          <w:lang w:val="en-GB"/>
        </w:rPr>
        <w:t>Colors</w:t>
      </w:r>
      <w:proofErr w:type="spellEnd"/>
      <w:r w:rsidRPr="00E163A1">
        <w:rPr>
          <w:rFonts w:ascii="Arial" w:hAnsi="Arial" w:cs="Arial"/>
          <w:sz w:val="14"/>
          <w:lang w:val="en-GB"/>
        </w:rPr>
        <w:t xml:space="preserve">. </w:t>
      </w:r>
      <w:r w:rsidRPr="00E163A1">
        <w:rPr>
          <w:rFonts w:ascii="Arial" w:hAnsi="Arial" w:cs="Arial"/>
          <w:sz w:val="14"/>
        </w:rPr>
        <w:t xml:space="preserve">Front. Plant </w:t>
      </w:r>
      <w:proofErr w:type="spellStart"/>
      <w:r w:rsidRPr="00E163A1">
        <w:rPr>
          <w:rFonts w:ascii="Arial" w:hAnsi="Arial" w:cs="Arial"/>
          <w:sz w:val="14"/>
        </w:rPr>
        <w:t>Sci</w:t>
      </w:r>
      <w:proofErr w:type="spellEnd"/>
      <w:r w:rsidRPr="00E163A1">
        <w:rPr>
          <w:rFonts w:ascii="Arial" w:hAnsi="Arial" w:cs="Arial"/>
          <w:sz w:val="14"/>
        </w:rPr>
        <w:t xml:space="preserve">. 11:618203. </w:t>
      </w:r>
      <w:proofErr w:type="spellStart"/>
      <w:r w:rsidRPr="00E163A1">
        <w:rPr>
          <w:rFonts w:ascii="Arial" w:hAnsi="Arial" w:cs="Arial"/>
          <w:sz w:val="14"/>
        </w:rPr>
        <w:t>doi</w:t>
      </w:r>
      <w:proofErr w:type="spellEnd"/>
      <w:r w:rsidRPr="00E163A1">
        <w:rPr>
          <w:rFonts w:ascii="Arial" w:hAnsi="Arial" w:cs="Arial"/>
          <w:sz w:val="14"/>
        </w:rPr>
        <w:t>: 10.3389/fpls.2020.618203.</w:t>
      </w:r>
    </w:p>
    <w:p w14:paraId="64064F14" w14:textId="77777777" w:rsidR="00E163A1" w:rsidRPr="00E163A1" w:rsidRDefault="00E163A1" w:rsidP="00E163A1">
      <w:pPr>
        <w:spacing w:after="0"/>
        <w:rPr>
          <w:rFonts w:ascii="Arial" w:hAnsi="Arial" w:cs="Arial"/>
          <w:sz w:val="14"/>
        </w:rPr>
      </w:pPr>
    </w:p>
    <w:p w14:paraId="7125CFFB" w14:textId="77777777" w:rsidR="00E163A1" w:rsidRPr="00E163A1" w:rsidRDefault="00E163A1" w:rsidP="00E163A1">
      <w:pPr>
        <w:spacing w:after="0"/>
        <w:rPr>
          <w:rFonts w:ascii="Arial" w:hAnsi="Arial" w:cs="Arial"/>
          <w:b/>
          <w:sz w:val="14"/>
        </w:rPr>
      </w:pPr>
      <w:r w:rsidRPr="00E163A1">
        <w:rPr>
          <w:rFonts w:ascii="Arial" w:hAnsi="Arial" w:cs="Arial"/>
          <w:b/>
          <w:sz w:val="14"/>
        </w:rPr>
        <w:t>Studien zum Kornblumenblau und speziell zum Blau der Bergflockenblume:</w:t>
      </w:r>
    </w:p>
    <w:p w14:paraId="52A8CC57" w14:textId="77777777" w:rsidR="00E163A1" w:rsidRPr="00E163A1" w:rsidRDefault="00E163A1" w:rsidP="00E163A1">
      <w:pPr>
        <w:spacing w:after="0"/>
        <w:rPr>
          <w:rFonts w:ascii="Arial" w:hAnsi="Arial" w:cs="Arial"/>
          <w:sz w:val="14"/>
          <w:lang w:val="en-GB"/>
        </w:rPr>
      </w:pPr>
      <w:proofErr w:type="spellStart"/>
      <w:r w:rsidRPr="00E163A1">
        <w:rPr>
          <w:rFonts w:ascii="Arial" w:hAnsi="Arial" w:cs="Arial"/>
          <w:sz w:val="14"/>
        </w:rPr>
        <w:t>Willstätter</w:t>
      </w:r>
      <w:proofErr w:type="spellEnd"/>
      <w:r w:rsidRPr="00E163A1">
        <w:rPr>
          <w:rFonts w:ascii="Arial" w:hAnsi="Arial" w:cs="Arial"/>
          <w:sz w:val="14"/>
        </w:rPr>
        <w:t xml:space="preserve">, Richard, Everest, Arthur E. (1913), Untersuchungen über die Anthocyane; I. Über den Farbstoff der Kornblume. </w:t>
      </w:r>
      <w:proofErr w:type="gramStart"/>
      <w:r w:rsidRPr="00E163A1">
        <w:rPr>
          <w:rFonts w:ascii="Arial" w:hAnsi="Arial" w:cs="Arial"/>
          <w:sz w:val="14"/>
          <w:lang w:val="en-GB"/>
        </w:rPr>
        <w:t xml:space="preserve">Justus </w:t>
      </w:r>
      <w:proofErr w:type="spellStart"/>
      <w:r w:rsidRPr="00E163A1">
        <w:rPr>
          <w:rFonts w:ascii="Arial" w:hAnsi="Arial" w:cs="Arial"/>
          <w:sz w:val="14"/>
          <w:lang w:val="en-GB"/>
        </w:rPr>
        <w:t>Liebigs</w:t>
      </w:r>
      <w:proofErr w:type="spellEnd"/>
      <w:r w:rsidRPr="00E163A1">
        <w:rPr>
          <w:rFonts w:ascii="Arial" w:hAnsi="Arial" w:cs="Arial"/>
          <w:sz w:val="14"/>
          <w:lang w:val="en-GB"/>
        </w:rPr>
        <w:t xml:space="preserve"> </w:t>
      </w:r>
      <w:proofErr w:type="spellStart"/>
      <w:r w:rsidRPr="00E163A1">
        <w:rPr>
          <w:rFonts w:ascii="Arial" w:hAnsi="Arial" w:cs="Arial"/>
          <w:sz w:val="14"/>
          <w:lang w:val="en-GB"/>
        </w:rPr>
        <w:t>Annalen</w:t>
      </w:r>
      <w:proofErr w:type="spellEnd"/>
      <w:r w:rsidRPr="00E163A1">
        <w:rPr>
          <w:rFonts w:ascii="Arial" w:hAnsi="Arial" w:cs="Arial"/>
          <w:sz w:val="14"/>
          <w:lang w:val="en-GB"/>
        </w:rPr>
        <w:t xml:space="preserve"> der </w:t>
      </w:r>
      <w:proofErr w:type="spellStart"/>
      <w:r w:rsidRPr="00E163A1">
        <w:rPr>
          <w:rFonts w:ascii="Arial" w:hAnsi="Arial" w:cs="Arial"/>
          <w:sz w:val="14"/>
          <w:lang w:val="en-GB"/>
        </w:rPr>
        <w:t>Chemie</w:t>
      </w:r>
      <w:proofErr w:type="spellEnd"/>
      <w:r w:rsidRPr="00E163A1">
        <w:rPr>
          <w:rFonts w:ascii="Arial" w:hAnsi="Arial" w:cs="Arial"/>
          <w:sz w:val="14"/>
          <w:lang w:val="en-GB"/>
        </w:rPr>
        <w:t>, Vol. 401/2, S. 189-232.</w:t>
      </w:r>
      <w:proofErr w:type="gramEnd"/>
    </w:p>
    <w:p w14:paraId="30B3FEB2" w14:textId="77777777" w:rsidR="00E163A1" w:rsidRPr="00E163A1" w:rsidRDefault="00E163A1" w:rsidP="00E163A1">
      <w:pPr>
        <w:spacing w:after="0"/>
        <w:rPr>
          <w:rFonts w:ascii="Arial" w:hAnsi="Arial" w:cs="Arial"/>
          <w:sz w:val="14"/>
          <w:lang w:val="en-GB"/>
        </w:rPr>
      </w:pPr>
      <w:r w:rsidRPr="00E163A1">
        <w:rPr>
          <w:rFonts w:ascii="Arial" w:hAnsi="Arial" w:cs="Arial"/>
          <w:sz w:val="14"/>
          <w:lang w:val="en-GB"/>
        </w:rPr>
        <w:t>Masaaki Shiono et al (2005), Structure of the blue cornflower pigment, Nature, Vol. 436, p.791.</w:t>
      </w:r>
    </w:p>
    <w:p w14:paraId="043ECB62" w14:textId="77777777" w:rsidR="00E163A1" w:rsidRPr="00E163A1" w:rsidRDefault="00E163A1" w:rsidP="00E163A1">
      <w:pPr>
        <w:spacing w:after="0"/>
        <w:rPr>
          <w:rFonts w:ascii="Arial" w:hAnsi="Arial" w:cs="Arial"/>
          <w:sz w:val="14"/>
        </w:rPr>
      </w:pPr>
      <w:proofErr w:type="gramStart"/>
      <w:r w:rsidRPr="00E163A1">
        <w:rPr>
          <w:rFonts w:ascii="Arial" w:hAnsi="Arial" w:cs="Arial"/>
          <w:sz w:val="14"/>
          <w:lang w:val="en-GB"/>
        </w:rPr>
        <w:t xml:space="preserve">Tamaki </w:t>
      </w:r>
      <w:proofErr w:type="spellStart"/>
      <w:r w:rsidRPr="00E163A1">
        <w:rPr>
          <w:rFonts w:ascii="Arial" w:hAnsi="Arial" w:cs="Arial"/>
          <w:sz w:val="14"/>
          <w:lang w:val="en-GB"/>
        </w:rPr>
        <w:t>Mischio</w:t>
      </w:r>
      <w:proofErr w:type="spellEnd"/>
      <w:r w:rsidRPr="00E163A1">
        <w:rPr>
          <w:rFonts w:ascii="Arial" w:hAnsi="Arial" w:cs="Arial"/>
          <w:sz w:val="14"/>
          <w:lang w:val="en-GB"/>
        </w:rPr>
        <w:t xml:space="preserve"> et al (2015), Anthocyanins and Other Flavonoids as Flower Pigments from Eleven </w:t>
      </w:r>
      <w:proofErr w:type="spellStart"/>
      <w:r w:rsidRPr="00E163A1">
        <w:rPr>
          <w:rFonts w:ascii="Arial" w:hAnsi="Arial" w:cs="Arial"/>
          <w:sz w:val="14"/>
          <w:lang w:val="en-GB"/>
        </w:rPr>
        <w:t>Centaurea</w:t>
      </w:r>
      <w:proofErr w:type="spellEnd"/>
      <w:r w:rsidRPr="00E163A1">
        <w:rPr>
          <w:rFonts w:ascii="Arial" w:hAnsi="Arial" w:cs="Arial"/>
          <w:sz w:val="14"/>
          <w:lang w:val="en-GB"/>
        </w:rPr>
        <w:t xml:space="preserve"> Species.</w:t>
      </w:r>
      <w:proofErr w:type="gramEnd"/>
      <w:r w:rsidRPr="00E163A1">
        <w:rPr>
          <w:rFonts w:ascii="Arial" w:hAnsi="Arial" w:cs="Arial"/>
          <w:sz w:val="14"/>
          <w:lang w:val="en-GB"/>
        </w:rPr>
        <w:t xml:space="preserve"> </w:t>
      </w:r>
      <w:r w:rsidRPr="00E163A1">
        <w:rPr>
          <w:rFonts w:ascii="Arial" w:hAnsi="Arial" w:cs="Arial"/>
          <w:sz w:val="14"/>
        </w:rPr>
        <w:t xml:space="preserve">Natural </w:t>
      </w:r>
      <w:proofErr w:type="spellStart"/>
      <w:r w:rsidRPr="00E163A1">
        <w:rPr>
          <w:rFonts w:ascii="Arial" w:hAnsi="Arial" w:cs="Arial"/>
          <w:sz w:val="14"/>
        </w:rPr>
        <w:t>Product</w:t>
      </w:r>
      <w:proofErr w:type="spellEnd"/>
      <w:r w:rsidRPr="00E163A1">
        <w:rPr>
          <w:rFonts w:ascii="Arial" w:hAnsi="Arial" w:cs="Arial"/>
          <w:sz w:val="14"/>
        </w:rPr>
        <w:t xml:space="preserve"> Communications 10/3:447-450.</w:t>
      </w:r>
    </w:p>
    <w:p w14:paraId="61148C7A" w14:textId="77777777" w:rsidR="00E163A1" w:rsidRPr="00E163A1" w:rsidRDefault="00E163A1" w:rsidP="00E163A1">
      <w:pPr>
        <w:spacing w:after="0"/>
        <w:rPr>
          <w:rFonts w:ascii="Arial" w:hAnsi="Arial" w:cs="Arial"/>
          <w:sz w:val="14"/>
        </w:rPr>
      </w:pPr>
    </w:p>
    <w:p w14:paraId="780D2479" w14:textId="77777777" w:rsidR="00E163A1" w:rsidRPr="00E163A1" w:rsidRDefault="00E163A1" w:rsidP="00E163A1">
      <w:pPr>
        <w:spacing w:after="0"/>
        <w:rPr>
          <w:rFonts w:ascii="Arial" w:hAnsi="Arial" w:cs="Arial"/>
          <w:b/>
          <w:sz w:val="14"/>
        </w:rPr>
      </w:pPr>
      <w:r w:rsidRPr="00E163A1">
        <w:rPr>
          <w:rFonts w:ascii="Arial" w:hAnsi="Arial" w:cs="Arial"/>
          <w:b/>
          <w:sz w:val="14"/>
        </w:rPr>
        <w:t>Zum Umfärben von Blüten und speziell von Saftmalen:</w:t>
      </w:r>
    </w:p>
    <w:p w14:paraId="2E82EB76" w14:textId="2B3D26CD" w:rsidR="00E90D0A" w:rsidRPr="00E163A1" w:rsidRDefault="00E163A1" w:rsidP="00E163A1">
      <w:pPr>
        <w:spacing w:after="0"/>
        <w:rPr>
          <w:rFonts w:ascii="Arial" w:hAnsi="Arial" w:cs="Arial"/>
          <w:sz w:val="14"/>
        </w:rPr>
      </w:pPr>
      <w:r w:rsidRPr="00E163A1">
        <w:rPr>
          <w:rFonts w:ascii="Arial" w:hAnsi="Arial" w:cs="Arial"/>
          <w:sz w:val="14"/>
          <w:lang w:val="en-GB"/>
        </w:rPr>
        <w:t xml:space="preserve">Martha R. Weiss (1995), Floral </w:t>
      </w:r>
      <w:proofErr w:type="spellStart"/>
      <w:r w:rsidRPr="00E163A1">
        <w:rPr>
          <w:rFonts w:ascii="Arial" w:hAnsi="Arial" w:cs="Arial"/>
          <w:sz w:val="14"/>
          <w:lang w:val="en-GB"/>
        </w:rPr>
        <w:t>Color</w:t>
      </w:r>
      <w:proofErr w:type="spellEnd"/>
      <w:r w:rsidRPr="00E163A1">
        <w:rPr>
          <w:rFonts w:ascii="Arial" w:hAnsi="Arial" w:cs="Arial"/>
          <w:sz w:val="14"/>
          <w:lang w:val="en-GB"/>
        </w:rPr>
        <w:t xml:space="preserve"> Change: A Widespread Functional Convergence. </w:t>
      </w:r>
      <w:r w:rsidRPr="00E163A1">
        <w:rPr>
          <w:rFonts w:ascii="Arial" w:hAnsi="Arial" w:cs="Arial"/>
          <w:sz w:val="14"/>
        </w:rPr>
        <w:t xml:space="preserve">American Journal of </w:t>
      </w:r>
      <w:proofErr w:type="spellStart"/>
      <w:r w:rsidRPr="00E163A1">
        <w:rPr>
          <w:rFonts w:ascii="Arial" w:hAnsi="Arial" w:cs="Arial"/>
          <w:sz w:val="14"/>
        </w:rPr>
        <w:t>Botany</w:t>
      </w:r>
      <w:proofErr w:type="spellEnd"/>
      <w:r w:rsidRPr="00E163A1">
        <w:rPr>
          <w:rFonts w:ascii="Arial" w:hAnsi="Arial" w:cs="Arial"/>
          <w:sz w:val="14"/>
        </w:rPr>
        <w:t xml:space="preserve"> 82/2: 167-185.</w:t>
      </w:r>
    </w:p>
    <w:p w14:paraId="56A577CE" w14:textId="77777777" w:rsidR="00E163A1" w:rsidRPr="00E163A1" w:rsidRDefault="00E163A1" w:rsidP="006576EB">
      <w:pPr>
        <w:spacing w:after="0"/>
        <w:rPr>
          <w:rFonts w:ascii="Arial" w:hAnsi="Arial" w:cs="Arial"/>
          <w:sz w:val="20"/>
        </w:rPr>
      </w:pPr>
    </w:p>
    <w:p w14:paraId="70EB8E86" w14:textId="77777777" w:rsidR="00E163A1" w:rsidRDefault="00E163A1" w:rsidP="006576EB">
      <w:pPr>
        <w:spacing w:after="0"/>
        <w:rPr>
          <w:rFonts w:ascii="Arial" w:hAnsi="Arial" w:cs="Arial"/>
          <w:b/>
          <w:sz w:val="20"/>
          <w:szCs w:val="24"/>
        </w:rPr>
      </w:pPr>
    </w:p>
    <w:p w14:paraId="0813F3EC" w14:textId="29D600BF" w:rsidR="00EF224D" w:rsidRPr="00E163A1" w:rsidRDefault="00EF224D" w:rsidP="006576EB">
      <w:pPr>
        <w:spacing w:after="0"/>
        <w:rPr>
          <w:rFonts w:ascii="Arial" w:hAnsi="Arial" w:cs="Arial"/>
          <w:b/>
          <w:sz w:val="20"/>
          <w:szCs w:val="24"/>
        </w:rPr>
      </w:pPr>
      <w:r w:rsidRPr="00E163A1">
        <w:rPr>
          <w:rFonts w:ascii="Arial" w:hAnsi="Arial" w:cs="Arial"/>
          <w:b/>
          <w:sz w:val="20"/>
          <w:szCs w:val="24"/>
        </w:rPr>
        <w:t>BILDLEGENDEN:</w:t>
      </w:r>
    </w:p>
    <w:p w14:paraId="089ADD78" w14:textId="7D48B833" w:rsidR="00F24778" w:rsidRPr="00E163A1" w:rsidRDefault="00F24778" w:rsidP="006576EB">
      <w:pPr>
        <w:spacing w:after="0"/>
        <w:rPr>
          <w:rFonts w:ascii="Arial" w:hAnsi="Arial" w:cs="Arial"/>
          <w:sz w:val="20"/>
          <w:szCs w:val="24"/>
        </w:rPr>
      </w:pPr>
    </w:p>
    <w:p w14:paraId="34897DC7"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ALPENLEIN:</w:t>
      </w:r>
    </w:p>
    <w:p w14:paraId="19AAF7D6" w14:textId="77777777" w:rsidR="00390A39" w:rsidRDefault="00390A39" w:rsidP="00390A39">
      <w:pPr>
        <w:spacing w:after="0"/>
        <w:rPr>
          <w:rFonts w:ascii="Arial" w:hAnsi="Arial" w:cs="Arial"/>
          <w:sz w:val="20"/>
          <w:szCs w:val="24"/>
        </w:rPr>
      </w:pPr>
      <w:r w:rsidRPr="00E163A1">
        <w:rPr>
          <w:rFonts w:ascii="Arial" w:hAnsi="Arial" w:cs="Arial"/>
          <w:sz w:val="20"/>
          <w:szCs w:val="24"/>
        </w:rPr>
        <w:t xml:space="preserve">Der Alpenlein ist eine von zahlreichen blau blühenden Arten in </w:t>
      </w:r>
      <w:proofErr w:type="spellStart"/>
      <w:r w:rsidRPr="00E163A1">
        <w:rPr>
          <w:rFonts w:ascii="Arial" w:hAnsi="Arial" w:cs="Arial"/>
          <w:sz w:val="20"/>
          <w:szCs w:val="24"/>
        </w:rPr>
        <w:t>Rostseggenhalden</w:t>
      </w:r>
      <w:proofErr w:type="spellEnd"/>
      <w:r w:rsidRPr="00E163A1">
        <w:rPr>
          <w:rFonts w:ascii="Arial" w:hAnsi="Arial" w:cs="Arial"/>
          <w:sz w:val="20"/>
          <w:szCs w:val="24"/>
        </w:rPr>
        <w:t xml:space="preserve">. Für das Blau seiner Blüten sind </w:t>
      </w:r>
      <w:proofErr w:type="spellStart"/>
      <w:r w:rsidRPr="00E163A1">
        <w:rPr>
          <w:rFonts w:ascii="Arial" w:hAnsi="Arial" w:cs="Arial"/>
          <w:sz w:val="20"/>
          <w:szCs w:val="24"/>
        </w:rPr>
        <w:t>Delphinidin</w:t>
      </w:r>
      <w:proofErr w:type="spellEnd"/>
      <w:r w:rsidRPr="00E163A1">
        <w:rPr>
          <w:rFonts w:ascii="Arial" w:hAnsi="Arial" w:cs="Arial"/>
          <w:sz w:val="20"/>
          <w:szCs w:val="24"/>
        </w:rPr>
        <w:t>-Pigmente verantwortlich – gleich wie bei seinem seit Jahrtausenden kultivierten Verwandten, dem Flachs.</w:t>
      </w:r>
    </w:p>
    <w:p w14:paraId="4EF29D97" w14:textId="77777777" w:rsidR="00390A39" w:rsidRPr="00E163A1" w:rsidRDefault="00390A39" w:rsidP="00390A39">
      <w:pPr>
        <w:spacing w:after="0"/>
        <w:rPr>
          <w:rFonts w:ascii="Arial" w:hAnsi="Arial" w:cs="Arial"/>
          <w:sz w:val="20"/>
          <w:szCs w:val="24"/>
        </w:rPr>
      </w:pPr>
    </w:p>
    <w:p w14:paraId="37A2639F"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DELPHINIUM BUNTE HOCHSTAUDEN:</w:t>
      </w:r>
    </w:p>
    <w:p w14:paraId="6BD4A666"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Mit seinen blauen Blüten kann sich der Hohe Rittersporn (</w:t>
      </w:r>
      <w:proofErr w:type="spellStart"/>
      <w:r w:rsidRPr="00E163A1">
        <w:rPr>
          <w:rFonts w:ascii="Arial" w:hAnsi="Arial" w:cs="Arial"/>
          <w:i/>
          <w:iCs/>
          <w:sz w:val="20"/>
          <w:szCs w:val="24"/>
        </w:rPr>
        <w:t>Delphinium</w:t>
      </w:r>
      <w:proofErr w:type="spellEnd"/>
      <w:r w:rsidRPr="00E163A1">
        <w:rPr>
          <w:rFonts w:ascii="Arial" w:hAnsi="Arial" w:cs="Arial"/>
          <w:i/>
          <w:iCs/>
          <w:sz w:val="20"/>
          <w:szCs w:val="24"/>
        </w:rPr>
        <w:t xml:space="preserve"> </w:t>
      </w:r>
      <w:proofErr w:type="spellStart"/>
      <w:r w:rsidRPr="00E163A1">
        <w:rPr>
          <w:rFonts w:ascii="Arial" w:hAnsi="Arial" w:cs="Arial"/>
          <w:i/>
          <w:iCs/>
          <w:sz w:val="20"/>
          <w:szCs w:val="24"/>
        </w:rPr>
        <w:t>elatum</w:t>
      </w:r>
      <w:proofErr w:type="spellEnd"/>
      <w:r w:rsidRPr="00E163A1">
        <w:rPr>
          <w:rFonts w:ascii="Arial" w:hAnsi="Arial" w:cs="Arial"/>
          <w:sz w:val="20"/>
          <w:szCs w:val="24"/>
        </w:rPr>
        <w:t>) gut inmitten der bunten und gleichermassen hochgewachsenen Konkurrenz in der Hochstaudenflur behaupten.</w:t>
      </w:r>
    </w:p>
    <w:p w14:paraId="58007683" w14:textId="77777777" w:rsidR="00390A39" w:rsidRPr="00E163A1" w:rsidRDefault="00390A39" w:rsidP="00390A39">
      <w:pPr>
        <w:spacing w:after="0"/>
        <w:rPr>
          <w:rFonts w:ascii="Arial" w:hAnsi="Arial" w:cs="Arial"/>
          <w:sz w:val="20"/>
          <w:szCs w:val="24"/>
        </w:rPr>
      </w:pPr>
    </w:p>
    <w:p w14:paraId="11A51127"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DELPHINIUM ELATUM:</w:t>
      </w:r>
    </w:p>
    <w:p w14:paraId="048FC024"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Der Hohe Rittersporn (</w:t>
      </w:r>
      <w:proofErr w:type="spellStart"/>
      <w:r w:rsidRPr="00E163A1">
        <w:rPr>
          <w:rFonts w:ascii="Arial" w:hAnsi="Arial" w:cs="Arial"/>
          <w:i/>
          <w:iCs/>
          <w:sz w:val="20"/>
          <w:szCs w:val="24"/>
        </w:rPr>
        <w:t>Delphinium</w:t>
      </w:r>
      <w:proofErr w:type="spellEnd"/>
      <w:r w:rsidRPr="00E163A1">
        <w:rPr>
          <w:rFonts w:ascii="Arial" w:hAnsi="Arial" w:cs="Arial"/>
          <w:i/>
          <w:iCs/>
          <w:sz w:val="20"/>
          <w:szCs w:val="24"/>
        </w:rPr>
        <w:t xml:space="preserve"> </w:t>
      </w:r>
      <w:proofErr w:type="spellStart"/>
      <w:r w:rsidRPr="00E163A1">
        <w:rPr>
          <w:rFonts w:ascii="Arial" w:hAnsi="Arial" w:cs="Arial"/>
          <w:i/>
          <w:iCs/>
          <w:sz w:val="20"/>
          <w:szCs w:val="24"/>
        </w:rPr>
        <w:t>elatum</w:t>
      </w:r>
      <w:proofErr w:type="spellEnd"/>
      <w:r w:rsidRPr="00E163A1">
        <w:rPr>
          <w:rFonts w:ascii="Arial" w:hAnsi="Arial" w:cs="Arial"/>
          <w:sz w:val="20"/>
          <w:szCs w:val="24"/>
        </w:rPr>
        <w:t xml:space="preserve">) wächst in den Hochstaudenfluren des Gebirges. Nach dem Blau des Rittersporns sind die </w:t>
      </w:r>
      <w:proofErr w:type="spellStart"/>
      <w:r w:rsidRPr="00E163A1">
        <w:rPr>
          <w:rFonts w:ascii="Arial" w:hAnsi="Arial" w:cs="Arial"/>
          <w:sz w:val="20"/>
          <w:szCs w:val="24"/>
        </w:rPr>
        <w:t>Delphinidine</w:t>
      </w:r>
      <w:proofErr w:type="spellEnd"/>
      <w:r w:rsidRPr="00E163A1">
        <w:rPr>
          <w:rFonts w:ascii="Arial" w:hAnsi="Arial" w:cs="Arial"/>
          <w:sz w:val="20"/>
          <w:szCs w:val="24"/>
        </w:rPr>
        <w:t xml:space="preserve"> benannt – Pigmente, die in den allermeisten Fällen für das Blau oder Blauviolett von Blüten verantwortlich sind.</w:t>
      </w:r>
    </w:p>
    <w:p w14:paraId="19CAD6AF" w14:textId="77777777" w:rsidR="00390A39" w:rsidRPr="00E163A1" w:rsidRDefault="00390A39" w:rsidP="00390A39">
      <w:pPr>
        <w:spacing w:after="0"/>
        <w:rPr>
          <w:rFonts w:ascii="Arial" w:hAnsi="Arial" w:cs="Arial"/>
          <w:sz w:val="20"/>
          <w:szCs w:val="24"/>
        </w:rPr>
      </w:pPr>
    </w:p>
    <w:p w14:paraId="795F672B"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BERGFLOCKENBLUME MIT HUMMEL:</w:t>
      </w:r>
    </w:p>
    <w:p w14:paraId="5C05E570"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Bergflockenblume mit Hummelbesuch.</w:t>
      </w:r>
    </w:p>
    <w:p w14:paraId="693FED73" w14:textId="77777777" w:rsidR="00390A39" w:rsidRPr="00E163A1" w:rsidRDefault="00390A39" w:rsidP="00390A39">
      <w:pPr>
        <w:spacing w:after="0"/>
        <w:rPr>
          <w:rFonts w:ascii="Arial" w:hAnsi="Arial" w:cs="Arial"/>
          <w:sz w:val="20"/>
          <w:szCs w:val="24"/>
        </w:rPr>
      </w:pPr>
    </w:p>
    <w:p w14:paraId="0B6EDEB5"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BUNTE ALPWEIDE MIT GLOCKENBLUMEN:</w:t>
      </w:r>
    </w:p>
    <w:p w14:paraId="37628B37" w14:textId="77777777" w:rsidR="00390A39" w:rsidRPr="00E163A1" w:rsidRDefault="00390A39" w:rsidP="00390A39">
      <w:pPr>
        <w:spacing w:after="0"/>
        <w:rPr>
          <w:rFonts w:ascii="Arial" w:hAnsi="Arial" w:cs="Arial"/>
          <w:sz w:val="20"/>
          <w:szCs w:val="24"/>
        </w:rPr>
      </w:pPr>
      <w:r w:rsidRPr="00E163A1">
        <w:rPr>
          <w:rFonts w:ascii="Arial" w:hAnsi="Arial" w:cs="Arial"/>
          <w:sz w:val="20"/>
          <w:szCs w:val="24"/>
        </w:rPr>
        <w:t>Je härter die Konkurrenz um Bestäuber, desto eher kommen blaue Blumen vor – zum Beispiel Glockenblümchen, die sich neben grösseren Konkurrentinnen in einer bunten Alpweide behaupten.</w:t>
      </w:r>
    </w:p>
    <w:p w14:paraId="5A837F11" w14:textId="77777777" w:rsidR="00390A39" w:rsidRDefault="00390A39" w:rsidP="006576EB">
      <w:pPr>
        <w:spacing w:after="0"/>
        <w:rPr>
          <w:rFonts w:ascii="Arial" w:hAnsi="Arial" w:cs="Arial"/>
          <w:sz w:val="20"/>
          <w:szCs w:val="24"/>
        </w:rPr>
      </w:pPr>
    </w:p>
    <w:p w14:paraId="7D67A7FE" w14:textId="2FFE9045" w:rsidR="00F24778" w:rsidRPr="00E163A1" w:rsidRDefault="00F24778" w:rsidP="006576EB">
      <w:pPr>
        <w:spacing w:after="0"/>
        <w:rPr>
          <w:rFonts w:ascii="Arial" w:hAnsi="Arial" w:cs="Arial"/>
          <w:sz w:val="20"/>
          <w:szCs w:val="24"/>
        </w:rPr>
      </w:pPr>
      <w:r w:rsidRPr="00E163A1">
        <w:rPr>
          <w:rFonts w:ascii="Arial" w:hAnsi="Arial" w:cs="Arial"/>
          <w:sz w:val="20"/>
          <w:szCs w:val="24"/>
        </w:rPr>
        <w:t>ALPENVERGISSMEINNICHT:</w:t>
      </w:r>
    </w:p>
    <w:p w14:paraId="16F0AF24" w14:textId="1544A338" w:rsidR="00F24778" w:rsidRDefault="00390A39" w:rsidP="006576EB">
      <w:pPr>
        <w:spacing w:after="0"/>
        <w:rPr>
          <w:rFonts w:ascii="Arial" w:hAnsi="Arial" w:cs="Arial"/>
          <w:sz w:val="20"/>
          <w:szCs w:val="24"/>
        </w:rPr>
      </w:pPr>
      <w:r w:rsidRPr="00390A39">
        <w:rPr>
          <w:rFonts w:ascii="Arial" w:hAnsi="Arial" w:cs="Arial"/>
          <w:sz w:val="20"/>
          <w:szCs w:val="24"/>
        </w:rPr>
        <w:t>Das Alpenvergissmeinnicht (</w:t>
      </w:r>
      <w:proofErr w:type="spellStart"/>
      <w:r w:rsidRPr="00390A39">
        <w:rPr>
          <w:rFonts w:ascii="Arial" w:hAnsi="Arial" w:cs="Arial"/>
          <w:i/>
          <w:sz w:val="20"/>
          <w:szCs w:val="24"/>
        </w:rPr>
        <w:t>Myosotis</w:t>
      </w:r>
      <w:proofErr w:type="spellEnd"/>
      <w:r w:rsidRPr="00390A39">
        <w:rPr>
          <w:rFonts w:ascii="Arial" w:hAnsi="Arial" w:cs="Arial"/>
          <w:i/>
          <w:sz w:val="20"/>
          <w:szCs w:val="24"/>
        </w:rPr>
        <w:t xml:space="preserve"> </w:t>
      </w:r>
      <w:proofErr w:type="spellStart"/>
      <w:r w:rsidRPr="00390A39">
        <w:rPr>
          <w:rFonts w:ascii="Arial" w:hAnsi="Arial" w:cs="Arial"/>
          <w:i/>
          <w:sz w:val="20"/>
          <w:szCs w:val="24"/>
        </w:rPr>
        <w:t>alpestris</w:t>
      </w:r>
      <w:proofErr w:type="spellEnd"/>
      <w:r w:rsidRPr="00390A39">
        <w:rPr>
          <w:rFonts w:ascii="Arial" w:hAnsi="Arial" w:cs="Arial"/>
          <w:sz w:val="20"/>
          <w:szCs w:val="24"/>
        </w:rPr>
        <w:t>) blüht in artenreichen Bergwiesen</w:t>
      </w:r>
    </w:p>
    <w:p w14:paraId="05364AED" w14:textId="77777777" w:rsidR="00390A39" w:rsidRPr="00E163A1" w:rsidRDefault="00390A39" w:rsidP="006576EB">
      <w:pPr>
        <w:spacing w:after="0"/>
        <w:rPr>
          <w:rFonts w:ascii="Arial" w:hAnsi="Arial" w:cs="Arial"/>
          <w:sz w:val="20"/>
          <w:szCs w:val="24"/>
        </w:rPr>
      </w:pPr>
    </w:p>
    <w:p w14:paraId="27DEE3B8" w14:textId="2CD2E482" w:rsidR="00390A39" w:rsidRDefault="00390A39" w:rsidP="006576EB">
      <w:pPr>
        <w:spacing w:after="0"/>
        <w:rPr>
          <w:rFonts w:ascii="Arial" w:hAnsi="Arial" w:cs="Arial"/>
          <w:sz w:val="20"/>
          <w:szCs w:val="24"/>
        </w:rPr>
      </w:pPr>
      <w:r>
        <w:rPr>
          <w:rFonts w:ascii="Arial" w:hAnsi="Arial" w:cs="Arial"/>
          <w:sz w:val="20"/>
          <w:szCs w:val="24"/>
        </w:rPr>
        <w:t>SCHWALBENWURZENZIAN:</w:t>
      </w:r>
      <w:bookmarkStart w:id="0" w:name="_GoBack"/>
      <w:bookmarkEnd w:id="0"/>
    </w:p>
    <w:p w14:paraId="3B272852" w14:textId="34F4A15B" w:rsidR="00982125" w:rsidRPr="00E163A1" w:rsidRDefault="00390A39" w:rsidP="006576EB">
      <w:pPr>
        <w:spacing w:after="0"/>
        <w:rPr>
          <w:rFonts w:ascii="Arial" w:hAnsi="Arial" w:cs="Arial"/>
          <w:sz w:val="20"/>
          <w:szCs w:val="24"/>
        </w:rPr>
      </w:pPr>
      <w:r w:rsidRPr="00390A39">
        <w:rPr>
          <w:rFonts w:ascii="Arial" w:hAnsi="Arial" w:cs="Arial"/>
          <w:sz w:val="20"/>
          <w:szCs w:val="24"/>
        </w:rPr>
        <w:t xml:space="preserve">Der </w:t>
      </w:r>
      <w:proofErr w:type="spellStart"/>
      <w:r w:rsidRPr="00390A39">
        <w:rPr>
          <w:rFonts w:ascii="Arial" w:hAnsi="Arial" w:cs="Arial"/>
          <w:sz w:val="20"/>
          <w:szCs w:val="24"/>
        </w:rPr>
        <w:t>Schwalbenwurzenzian</w:t>
      </w:r>
      <w:proofErr w:type="spellEnd"/>
      <w:r w:rsidRPr="00390A39">
        <w:rPr>
          <w:rFonts w:ascii="Arial" w:hAnsi="Arial" w:cs="Arial"/>
          <w:sz w:val="20"/>
          <w:szCs w:val="24"/>
        </w:rPr>
        <w:t xml:space="preserve"> (</w:t>
      </w:r>
      <w:proofErr w:type="spellStart"/>
      <w:r w:rsidRPr="00390A39">
        <w:rPr>
          <w:rFonts w:ascii="Arial" w:hAnsi="Arial" w:cs="Arial"/>
          <w:i/>
          <w:sz w:val="20"/>
          <w:szCs w:val="24"/>
        </w:rPr>
        <w:t>Gentiana</w:t>
      </w:r>
      <w:proofErr w:type="spellEnd"/>
      <w:r w:rsidRPr="00390A39">
        <w:rPr>
          <w:rFonts w:ascii="Arial" w:hAnsi="Arial" w:cs="Arial"/>
          <w:i/>
          <w:sz w:val="20"/>
          <w:szCs w:val="24"/>
        </w:rPr>
        <w:t xml:space="preserve"> </w:t>
      </w:r>
      <w:proofErr w:type="spellStart"/>
      <w:r w:rsidRPr="00390A39">
        <w:rPr>
          <w:rFonts w:ascii="Arial" w:hAnsi="Arial" w:cs="Arial"/>
          <w:i/>
          <w:sz w:val="20"/>
          <w:szCs w:val="24"/>
        </w:rPr>
        <w:t>asclepiadea</w:t>
      </w:r>
      <w:proofErr w:type="spellEnd"/>
      <w:r w:rsidRPr="00390A39">
        <w:rPr>
          <w:rFonts w:ascii="Arial" w:hAnsi="Arial" w:cs="Arial"/>
          <w:sz w:val="20"/>
          <w:szCs w:val="24"/>
        </w:rPr>
        <w:t>) lockt im Herbst die letzten Bestäuber an</w:t>
      </w:r>
    </w:p>
    <w:p w14:paraId="68F2A82A" w14:textId="77777777" w:rsidR="00390A39" w:rsidRPr="00E163A1" w:rsidRDefault="00390A39">
      <w:pPr>
        <w:spacing w:after="0"/>
        <w:rPr>
          <w:rFonts w:ascii="Arial" w:hAnsi="Arial" w:cs="Arial"/>
          <w:sz w:val="20"/>
          <w:szCs w:val="24"/>
        </w:rPr>
      </w:pPr>
    </w:p>
    <w:sectPr w:rsidR="00390A39" w:rsidRPr="00E163A1" w:rsidSect="00E163A1">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D2"/>
    <w:rsid w:val="000103A6"/>
    <w:rsid w:val="00087222"/>
    <w:rsid w:val="000B5542"/>
    <w:rsid w:val="000B5B3A"/>
    <w:rsid w:val="00125FD3"/>
    <w:rsid w:val="00157FBA"/>
    <w:rsid w:val="00216FA8"/>
    <w:rsid w:val="002D4137"/>
    <w:rsid w:val="00315191"/>
    <w:rsid w:val="00370D06"/>
    <w:rsid w:val="00372525"/>
    <w:rsid w:val="003903F6"/>
    <w:rsid w:val="00390A39"/>
    <w:rsid w:val="003A1875"/>
    <w:rsid w:val="003C516A"/>
    <w:rsid w:val="003E3AE8"/>
    <w:rsid w:val="004019FD"/>
    <w:rsid w:val="00404BEA"/>
    <w:rsid w:val="004141A9"/>
    <w:rsid w:val="0041712C"/>
    <w:rsid w:val="00424C92"/>
    <w:rsid w:val="00446293"/>
    <w:rsid w:val="005133F1"/>
    <w:rsid w:val="0052005D"/>
    <w:rsid w:val="0052289F"/>
    <w:rsid w:val="005262C7"/>
    <w:rsid w:val="005816D2"/>
    <w:rsid w:val="00584365"/>
    <w:rsid w:val="005973E0"/>
    <w:rsid w:val="005B6D1C"/>
    <w:rsid w:val="006159F6"/>
    <w:rsid w:val="00617D72"/>
    <w:rsid w:val="0062556A"/>
    <w:rsid w:val="0063605C"/>
    <w:rsid w:val="00647015"/>
    <w:rsid w:val="006576EB"/>
    <w:rsid w:val="00687052"/>
    <w:rsid w:val="006B4502"/>
    <w:rsid w:val="006C020D"/>
    <w:rsid w:val="006C1023"/>
    <w:rsid w:val="006F29F6"/>
    <w:rsid w:val="007515DC"/>
    <w:rsid w:val="007D3B74"/>
    <w:rsid w:val="007E0B58"/>
    <w:rsid w:val="007E2C26"/>
    <w:rsid w:val="00846481"/>
    <w:rsid w:val="00885CDF"/>
    <w:rsid w:val="008C2ADB"/>
    <w:rsid w:val="008F0FC6"/>
    <w:rsid w:val="00900760"/>
    <w:rsid w:val="00902502"/>
    <w:rsid w:val="00936529"/>
    <w:rsid w:val="009370B1"/>
    <w:rsid w:val="0094296C"/>
    <w:rsid w:val="00963190"/>
    <w:rsid w:val="00982125"/>
    <w:rsid w:val="00990E01"/>
    <w:rsid w:val="009A77B5"/>
    <w:rsid w:val="009B6DEA"/>
    <w:rsid w:val="009F026B"/>
    <w:rsid w:val="00A07051"/>
    <w:rsid w:val="00A32BD2"/>
    <w:rsid w:val="00A379E0"/>
    <w:rsid w:val="00A43142"/>
    <w:rsid w:val="00A50159"/>
    <w:rsid w:val="00A54C63"/>
    <w:rsid w:val="00AC553C"/>
    <w:rsid w:val="00AD7081"/>
    <w:rsid w:val="00B00C9A"/>
    <w:rsid w:val="00B148A8"/>
    <w:rsid w:val="00B2034E"/>
    <w:rsid w:val="00B25DA3"/>
    <w:rsid w:val="00B275C2"/>
    <w:rsid w:val="00B4751B"/>
    <w:rsid w:val="00BD00A4"/>
    <w:rsid w:val="00C76685"/>
    <w:rsid w:val="00CB1274"/>
    <w:rsid w:val="00CB1B2A"/>
    <w:rsid w:val="00CC188F"/>
    <w:rsid w:val="00CD5CF9"/>
    <w:rsid w:val="00D221BE"/>
    <w:rsid w:val="00D6483E"/>
    <w:rsid w:val="00D655FB"/>
    <w:rsid w:val="00D66480"/>
    <w:rsid w:val="00D670A9"/>
    <w:rsid w:val="00D7467C"/>
    <w:rsid w:val="00DD29F9"/>
    <w:rsid w:val="00E163A1"/>
    <w:rsid w:val="00E37E3E"/>
    <w:rsid w:val="00E836DC"/>
    <w:rsid w:val="00E90D0A"/>
    <w:rsid w:val="00E911AB"/>
    <w:rsid w:val="00EE5B13"/>
    <w:rsid w:val="00EE5F88"/>
    <w:rsid w:val="00EF224D"/>
    <w:rsid w:val="00F01912"/>
    <w:rsid w:val="00F068D9"/>
    <w:rsid w:val="00F13BC7"/>
    <w:rsid w:val="00F24778"/>
    <w:rsid w:val="00F34C8F"/>
    <w:rsid w:val="00F44102"/>
    <w:rsid w:val="00F55371"/>
    <w:rsid w:val="00F64D01"/>
    <w:rsid w:val="00F738C1"/>
    <w:rsid w:val="00F87D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D0A"/>
  </w:style>
  <w:style w:type="paragraph" w:styleId="berschrift1">
    <w:name w:val="heading 1"/>
    <w:basedOn w:val="Standard"/>
    <w:next w:val="Standard"/>
    <w:link w:val="berschrift1Zchn"/>
    <w:uiPriority w:val="9"/>
    <w:qFormat/>
    <w:rsid w:val="00581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81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816D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816D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816D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816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16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16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16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6D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816D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816D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816D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816D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816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16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16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16D2"/>
    <w:rPr>
      <w:rFonts w:eastAsiaTheme="majorEastAsia" w:cstheme="majorBidi"/>
      <w:color w:val="272727" w:themeColor="text1" w:themeTint="D8"/>
    </w:rPr>
  </w:style>
  <w:style w:type="paragraph" w:styleId="Titel">
    <w:name w:val="Title"/>
    <w:basedOn w:val="Standard"/>
    <w:next w:val="Standard"/>
    <w:link w:val="TitelZchn"/>
    <w:uiPriority w:val="10"/>
    <w:qFormat/>
    <w:rsid w:val="00581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16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16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16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16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16D2"/>
    <w:rPr>
      <w:i/>
      <w:iCs/>
      <w:color w:val="404040" w:themeColor="text1" w:themeTint="BF"/>
    </w:rPr>
  </w:style>
  <w:style w:type="paragraph" w:styleId="Listenabsatz">
    <w:name w:val="List Paragraph"/>
    <w:basedOn w:val="Standard"/>
    <w:uiPriority w:val="34"/>
    <w:qFormat/>
    <w:rsid w:val="005816D2"/>
    <w:pPr>
      <w:ind w:left="720"/>
      <w:contextualSpacing/>
    </w:pPr>
  </w:style>
  <w:style w:type="character" w:styleId="IntensiveHervorhebung">
    <w:name w:val="Intense Emphasis"/>
    <w:basedOn w:val="Absatz-Standardschriftart"/>
    <w:uiPriority w:val="21"/>
    <w:qFormat/>
    <w:rsid w:val="005816D2"/>
    <w:rPr>
      <w:i/>
      <w:iCs/>
      <w:color w:val="2F5496" w:themeColor="accent1" w:themeShade="BF"/>
    </w:rPr>
  </w:style>
  <w:style w:type="paragraph" w:styleId="IntensivesZitat">
    <w:name w:val="Intense Quote"/>
    <w:basedOn w:val="Standard"/>
    <w:next w:val="Standard"/>
    <w:link w:val="IntensivesZitatZchn"/>
    <w:uiPriority w:val="30"/>
    <w:qFormat/>
    <w:rsid w:val="0058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816D2"/>
    <w:rPr>
      <w:i/>
      <w:iCs/>
      <w:color w:val="2F5496" w:themeColor="accent1" w:themeShade="BF"/>
    </w:rPr>
  </w:style>
  <w:style w:type="character" w:styleId="IntensiverVerweis">
    <w:name w:val="Intense Reference"/>
    <w:basedOn w:val="Absatz-Standardschriftart"/>
    <w:uiPriority w:val="32"/>
    <w:qFormat/>
    <w:rsid w:val="005816D2"/>
    <w:rPr>
      <w:b/>
      <w:bCs/>
      <w:smallCaps/>
      <w:color w:val="2F5496" w:themeColor="accent1" w:themeShade="BF"/>
      <w:spacing w:val="5"/>
    </w:rPr>
  </w:style>
  <w:style w:type="character" w:styleId="Kommentarzeichen">
    <w:name w:val="annotation reference"/>
    <w:basedOn w:val="Absatz-Standardschriftart"/>
    <w:uiPriority w:val="99"/>
    <w:semiHidden/>
    <w:unhideWhenUsed/>
    <w:rsid w:val="00E90D0A"/>
    <w:rPr>
      <w:sz w:val="16"/>
      <w:szCs w:val="16"/>
    </w:rPr>
  </w:style>
  <w:style w:type="paragraph" w:styleId="Kommentartext">
    <w:name w:val="annotation text"/>
    <w:basedOn w:val="Standard"/>
    <w:link w:val="KommentartextZchn"/>
    <w:uiPriority w:val="99"/>
    <w:semiHidden/>
    <w:unhideWhenUsed/>
    <w:rsid w:val="00E90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0D0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D0A"/>
  </w:style>
  <w:style w:type="paragraph" w:styleId="berschrift1">
    <w:name w:val="heading 1"/>
    <w:basedOn w:val="Standard"/>
    <w:next w:val="Standard"/>
    <w:link w:val="berschrift1Zchn"/>
    <w:uiPriority w:val="9"/>
    <w:qFormat/>
    <w:rsid w:val="00581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81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816D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816D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816D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816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16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16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16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6D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816D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816D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816D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816D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816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16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16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16D2"/>
    <w:rPr>
      <w:rFonts w:eastAsiaTheme="majorEastAsia" w:cstheme="majorBidi"/>
      <w:color w:val="272727" w:themeColor="text1" w:themeTint="D8"/>
    </w:rPr>
  </w:style>
  <w:style w:type="paragraph" w:styleId="Titel">
    <w:name w:val="Title"/>
    <w:basedOn w:val="Standard"/>
    <w:next w:val="Standard"/>
    <w:link w:val="TitelZchn"/>
    <w:uiPriority w:val="10"/>
    <w:qFormat/>
    <w:rsid w:val="00581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16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16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16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16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16D2"/>
    <w:rPr>
      <w:i/>
      <w:iCs/>
      <w:color w:val="404040" w:themeColor="text1" w:themeTint="BF"/>
    </w:rPr>
  </w:style>
  <w:style w:type="paragraph" w:styleId="Listenabsatz">
    <w:name w:val="List Paragraph"/>
    <w:basedOn w:val="Standard"/>
    <w:uiPriority w:val="34"/>
    <w:qFormat/>
    <w:rsid w:val="005816D2"/>
    <w:pPr>
      <w:ind w:left="720"/>
      <w:contextualSpacing/>
    </w:pPr>
  </w:style>
  <w:style w:type="character" w:styleId="IntensiveHervorhebung">
    <w:name w:val="Intense Emphasis"/>
    <w:basedOn w:val="Absatz-Standardschriftart"/>
    <w:uiPriority w:val="21"/>
    <w:qFormat/>
    <w:rsid w:val="005816D2"/>
    <w:rPr>
      <w:i/>
      <w:iCs/>
      <w:color w:val="2F5496" w:themeColor="accent1" w:themeShade="BF"/>
    </w:rPr>
  </w:style>
  <w:style w:type="paragraph" w:styleId="IntensivesZitat">
    <w:name w:val="Intense Quote"/>
    <w:basedOn w:val="Standard"/>
    <w:next w:val="Standard"/>
    <w:link w:val="IntensivesZitatZchn"/>
    <w:uiPriority w:val="30"/>
    <w:qFormat/>
    <w:rsid w:val="0058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816D2"/>
    <w:rPr>
      <w:i/>
      <w:iCs/>
      <w:color w:val="2F5496" w:themeColor="accent1" w:themeShade="BF"/>
    </w:rPr>
  </w:style>
  <w:style w:type="character" w:styleId="IntensiverVerweis">
    <w:name w:val="Intense Reference"/>
    <w:basedOn w:val="Absatz-Standardschriftart"/>
    <w:uiPriority w:val="32"/>
    <w:qFormat/>
    <w:rsid w:val="005816D2"/>
    <w:rPr>
      <w:b/>
      <w:bCs/>
      <w:smallCaps/>
      <w:color w:val="2F5496" w:themeColor="accent1" w:themeShade="BF"/>
      <w:spacing w:val="5"/>
    </w:rPr>
  </w:style>
  <w:style w:type="character" w:styleId="Kommentarzeichen">
    <w:name w:val="annotation reference"/>
    <w:basedOn w:val="Absatz-Standardschriftart"/>
    <w:uiPriority w:val="99"/>
    <w:semiHidden/>
    <w:unhideWhenUsed/>
    <w:rsid w:val="00E90D0A"/>
    <w:rPr>
      <w:sz w:val="16"/>
      <w:szCs w:val="16"/>
    </w:rPr>
  </w:style>
  <w:style w:type="paragraph" w:styleId="Kommentartext">
    <w:name w:val="annotation text"/>
    <w:basedOn w:val="Standard"/>
    <w:link w:val="KommentartextZchn"/>
    <w:uiPriority w:val="99"/>
    <w:semiHidden/>
    <w:unhideWhenUsed/>
    <w:rsid w:val="00E90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0D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sibylle Hunziker</dc:creator>
  <cp:keywords/>
  <dc:description/>
  <cp:lastModifiedBy>Hans</cp:lastModifiedBy>
  <cp:revision>11</cp:revision>
  <dcterms:created xsi:type="dcterms:W3CDTF">2025-07-26T10:01:00Z</dcterms:created>
  <dcterms:modified xsi:type="dcterms:W3CDTF">2025-07-29T15:49:00Z</dcterms:modified>
</cp:coreProperties>
</file>